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4D" w:rsidRDefault="008B364D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КРИЧЕВСКОГО РАЙОННОГО СОВЕТА ДЕПУТАТОВ</w:t>
      </w:r>
    </w:p>
    <w:p w:rsidR="008B364D" w:rsidRDefault="008B364D">
      <w:pPr>
        <w:pStyle w:val="newncpi"/>
        <w:ind w:firstLine="0"/>
        <w:jc w:val="center"/>
      </w:pPr>
      <w:r>
        <w:rPr>
          <w:rStyle w:val="datepr"/>
        </w:rPr>
        <w:t>26 октября 2018 г.</w:t>
      </w:r>
      <w:r>
        <w:rPr>
          <w:rStyle w:val="number"/>
        </w:rPr>
        <w:t xml:space="preserve"> № 9-3</w:t>
      </w:r>
    </w:p>
    <w:p w:rsidR="008B364D" w:rsidRDefault="008B364D">
      <w:pPr>
        <w:pStyle w:val="titlencpi"/>
      </w:pPr>
      <w:r>
        <w:t>О внесении изменений и дополнения в решение Кричевского районного Совета депутатов от 28 декабря 2017 г. № 53-2</w:t>
      </w:r>
    </w:p>
    <w:p w:rsidR="008B364D" w:rsidRDefault="008B364D">
      <w:pPr>
        <w:pStyle w:val="preamble"/>
      </w:pPr>
      <w:r>
        <w:t>На основании пункта 2 статьи 122 Бюджетного кодекса Республики Беларусь Кричевский районный Совет депутатов РЕШИЛ:</w:t>
      </w:r>
    </w:p>
    <w:p w:rsidR="008B364D" w:rsidRDefault="008B364D">
      <w:pPr>
        <w:pStyle w:val="point"/>
      </w:pPr>
      <w:r>
        <w:t>1. Внести в решение Кричевского районного Совета депутатов от 28 декабря 2017 г. № 53-2 «О районном бюджете на 2018 год» (Национальный правовой Интернет-портал Республики Беларусь, 30.01.2018, 9/87629; 11.04.2018, 9/88657; 02.06.2018, 9/89555; 27.06.2018, 9/90082; 04.08.2018, 9/90705; 15.09.2018, 9/91319; 28.09.2018, 9/91565) следующие изменения и дополнение:</w:t>
      </w:r>
    </w:p>
    <w:p w:rsidR="008B364D" w:rsidRDefault="008B364D">
      <w:pPr>
        <w:pStyle w:val="underpoint"/>
      </w:pPr>
      <w:r>
        <w:t>1.1. в части первой пункта 1 цифры «46 555 943,48» и «46 442 565,08» заменить соответственно цифрами «46 562 172,48» и «46 448 794,08»;</w:t>
      </w:r>
    </w:p>
    <w:p w:rsidR="008B364D" w:rsidRDefault="008B364D">
      <w:pPr>
        <w:pStyle w:val="underpoint"/>
      </w:pPr>
      <w:r>
        <w:t>1.2. в пункте 3:</w:t>
      </w:r>
    </w:p>
    <w:p w:rsidR="008B364D" w:rsidRDefault="008B364D">
      <w:pPr>
        <w:pStyle w:val="newncpi"/>
      </w:pPr>
      <w:r>
        <w:t>в абзаце втором цифры «46 442 565,08» заменить цифрами «46 448 794,08»;</w:t>
      </w:r>
    </w:p>
    <w:p w:rsidR="008B364D" w:rsidRDefault="008B364D">
      <w:pPr>
        <w:pStyle w:val="newncpi"/>
      </w:pPr>
      <w:r>
        <w:t>в абзаце третьем цифры «46 555 943,48» заменить цифрами «46 562 172,48»;</w:t>
      </w:r>
    </w:p>
    <w:p w:rsidR="008B364D" w:rsidRDefault="008B364D">
      <w:pPr>
        <w:pStyle w:val="newncpi"/>
      </w:pPr>
      <w:r>
        <w:t>в абзаце шестом цифры «1 779 570,73» заменить цифрами «1 368 270,73»;</w:t>
      </w:r>
    </w:p>
    <w:p w:rsidR="008B364D" w:rsidRDefault="008B364D">
      <w:pPr>
        <w:pStyle w:val="underpoint"/>
      </w:pPr>
      <w:r>
        <w:t>1.3. пункт 5 изложить в следующей редакции:</w:t>
      </w:r>
    </w:p>
    <w:p w:rsidR="008B364D" w:rsidRDefault="008B364D">
      <w:pPr>
        <w:pStyle w:val="point"/>
      </w:pPr>
      <w:r>
        <w:rPr>
          <w:rStyle w:val="rednoun"/>
        </w:rPr>
        <w:t>«</w:t>
      </w:r>
      <w:r>
        <w:t>5. Передать в 2018 году из районного бюджета в бюджеты сельсоветов согласно приложению 7:</w:t>
      </w:r>
    </w:p>
    <w:p w:rsidR="008B364D" w:rsidRDefault="008B364D">
      <w:pPr>
        <w:pStyle w:val="newncpi"/>
      </w:pPr>
      <w:r>
        <w:t>дотации в сумме 66 048,00 рубля;</w:t>
      </w:r>
    </w:p>
    <w:p w:rsidR="008B364D" w:rsidRDefault="008B364D">
      <w:pPr>
        <w:pStyle w:val="newncpi"/>
      </w:pPr>
      <w:r>
        <w:t>иные межбюджетные трансферты из вышестоящего бюджета нижестоящему бюджету в сумме 15 000,00 рубля.</w:t>
      </w:r>
      <w:r>
        <w:rPr>
          <w:rStyle w:val="rednoun"/>
        </w:rPr>
        <w:t>»</w:t>
      </w:r>
      <w:r>
        <w:t>;</w:t>
      </w:r>
    </w:p>
    <w:p w:rsidR="008B364D" w:rsidRDefault="008B364D">
      <w:pPr>
        <w:pStyle w:val="underpoint"/>
      </w:pPr>
      <w:r>
        <w:t>1.4. пункт 6 дополнить частью второй следующего содержания:</w:t>
      </w:r>
    </w:p>
    <w:p w:rsidR="008B364D" w:rsidRDefault="008B364D">
      <w:pPr>
        <w:pStyle w:val="newncpi"/>
      </w:pPr>
      <w:r>
        <w:t>«Сформировать в 2018 году в районном бюджете резервный фонд райисполкома в соответствии с частью первой пункта 2 статьи 24 Закона Республики Беларусь от 31 декабря 2017 года «О республиканском бюджете на 2018 год» (Национальный правовой Интернет-портал Республики Беларусь, 05.01.2018, 2/2524) в сумме 6 229,00 рубля.»;</w:t>
      </w:r>
    </w:p>
    <w:p w:rsidR="008B364D" w:rsidRDefault="008B364D">
      <w:pPr>
        <w:pStyle w:val="underpoint"/>
      </w:pPr>
      <w:r>
        <w:t>1.5. в приложении 3 к этому решению:</w:t>
      </w:r>
    </w:p>
    <w:p w:rsidR="008B364D" w:rsidRDefault="008B364D">
      <w:pPr>
        <w:pStyle w:val="newncpi"/>
      </w:pPr>
      <w:r>
        <w:t>позицию</w:t>
      </w:r>
    </w:p>
    <w:p w:rsidR="008B364D" w:rsidRDefault="008B364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709"/>
        <w:gridCol w:w="996"/>
        <w:gridCol w:w="410"/>
        <w:gridCol w:w="600"/>
        <w:gridCol w:w="996"/>
        <w:gridCol w:w="1289"/>
      </w:tblGrid>
      <w:tr w:rsidR="008B364D">
        <w:trPr>
          <w:trHeight w:val="238"/>
        </w:trPr>
        <w:tc>
          <w:tcPr>
            <w:tcW w:w="2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«НАЛОГОВЫЕ ДОХОДЫ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21 560 615,00»</w:t>
            </w:r>
          </w:p>
        </w:tc>
      </w:tr>
    </w:tbl>
    <w:p w:rsidR="008B364D" w:rsidRDefault="008B364D">
      <w:pPr>
        <w:pStyle w:val="newncpi"/>
      </w:pPr>
      <w:r>
        <w:t> </w:t>
      </w:r>
    </w:p>
    <w:p w:rsidR="008B364D" w:rsidRDefault="008B364D">
      <w:pPr>
        <w:pStyle w:val="newncpi0"/>
      </w:pPr>
      <w:r>
        <w:t>заменить позицией</w:t>
      </w:r>
    </w:p>
    <w:p w:rsidR="008B364D" w:rsidRDefault="008B364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3"/>
        <w:gridCol w:w="704"/>
        <w:gridCol w:w="991"/>
        <w:gridCol w:w="405"/>
        <w:gridCol w:w="595"/>
        <w:gridCol w:w="992"/>
        <w:gridCol w:w="1318"/>
      </w:tblGrid>
      <w:tr w:rsidR="008B364D">
        <w:trPr>
          <w:trHeight w:val="238"/>
        </w:trPr>
        <w:tc>
          <w:tcPr>
            <w:tcW w:w="2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«НАЛОГОВЫЕ ДОХОДЫ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21 666 844,00»;</w:t>
            </w:r>
          </w:p>
        </w:tc>
      </w:tr>
    </w:tbl>
    <w:p w:rsidR="008B364D" w:rsidRDefault="008B364D">
      <w:pPr>
        <w:pStyle w:val="newncpi"/>
      </w:pPr>
      <w:r>
        <w:t> </w:t>
      </w:r>
    </w:p>
    <w:p w:rsidR="008B364D" w:rsidRDefault="008B364D">
      <w:pPr>
        <w:pStyle w:val="newncpi"/>
      </w:pPr>
      <w:r>
        <w:t>позицию</w:t>
      </w:r>
    </w:p>
    <w:p w:rsidR="008B364D" w:rsidRDefault="008B364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709"/>
        <w:gridCol w:w="996"/>
        <w:gridCol w:w="410"/>
        <w:gridCol w:w="600"/>
        <w:gridCol w:w="996"/>
        <w:gridCol w:w="1289"/>
      </w:tblGrid>
      <w:tr w:rsidR="008B364D">
        <w:trPr>
          <w:trHeight w:val="238"/>
        </w:trPr>
        <w:tc>
          <w:tcPr>
            <w:tcW w:w="2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«Налоги на недвижимое имущество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1 214 756,00»</w:t>
            </w:r>
          </w:p>
        </w:tc>
      </w:tr>
    </w:tbl>
    <w:p w:rsidR="008B364D" w:rsidRDefault="008B364D">
      <w:pPr>
        <w:pStyle w:val="newncpi"/>
      </w:pPr>
      <w:r>
        <w:t> </w:t>
      </w:r>
    </w:p>
    <w:p w:rsidR="008B364D" w:rsidRDefault="008B364D">
      <w:pPr>
        <w:pStyle w:val="newncpi0"/>
      </w:pPr>
      <w:r>
        <w:t>заменить позицией</w:t>
      </w:r>
    </w:p>
    <w:p w:rsidR="008B364D" w:rsidRDefault="008B364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709"/>
        <w:gridCol w:w="996"/>
        <w:gridCol w:w="410"/>
        <w:gridCol w:w="600"/>
        <w:gridCol w:w="996"/>
        <w:gridCol w:w="1289"/>
      </w:tblGrid>
      <w:tr w:rsidR="008B364D">
        <w:trPr>
          <w:trHeight w:val="238"/>
        </w:trPr>
        <w:tc>
          <w:tcPr>
            <w:tcW w:w="2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«Налоги на недвижимое имущество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1 414 756,00»;</w:t>
            </w:r>
          </w:p>
        </w:tc>
      </w:tr>
    </w:tbl>
    <w:p w:rsidR="008B364D" w:rsidRDefault="008B364D">
      <w:pPr>
        <w:pStyle w:val="newncpi"/>
      </w:pPr>
      <w:r>
        <w:t> </w:t>
      </w:r>
    </w:p>
    <w:p w:rsidR="008B364D" w:rsidRDefault="008B364D">
      <w:pPr>
        <w:pStyle w:val="newncpi"/>
      </w:pPr>
      <w:r>
        <w:t>позиции:</w:t>
      </w:r>
    </w:p>
    <w:p w:rsidR="008B364D" w:rsidRDefault="008B364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709"/>
        <w:gridCol w:w="996"/>
        <w:gridCol w:w="410"/>
        <w:gridCol w:w="600"/>
        <w:gridCol w:w="996"/>
        <w:gridCol w:w="1289"/>
      </w:tblGrid>
      <w:tr w:rsidR="008B364D">
        <w:trPr>
          <w:trHeight w:val="238"/>
        </w:trPr>
        <w:tc>
          <w:tcPr>
            <w:tcW w:w="234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«Земельный налог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1 159 648,00</w:t>
            </w:r>
          </w:p>
        </w:tc>
      </w:tr>
      <w:tr w:rsidR="008B364D">
        <w:trPr>
          <w:trHeight w:val="238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lastRenderedPageBreak/>
              <w:t>Налоги на остаточную стоимость имущества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7 827 524,00</w:t>
            </w:r>
          </w:p>
        </w:tc>
      </w:tr>
      <w:tr w:rsidR="008B364D">
        <w:trPr>
          <w:trHeight w:val="238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Налог на недвижимость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7 827 524,00</w:t>
            </w:r>
          </w:p>
        </w:tc>
      </w:tr>
      <w:tr w:rsidR="008B364D">
        <w:trPr>
          <w:trHeight w:val="238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Налоги на товары (работы, услуги)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5 034 558,00</w:t>
            </w:r>
          </w:p>
        </w:tc>
      </w:tr>
      <w:tr w:rsidR="008B364D">
        <w:trPr>
          <w:trHeight w:val="238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Налоги от выручки от реализации товаров (работ, услуг)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4 561 871,00</w:t>
            </w:r>
          </w:p>
        </w:tc>
      </w:tr>
      <w:tr w:rsidR="008B364D">
        <w:trPr>
          <w:trHeight w:val="238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Налог на добавленную стоимость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3 651 499,00</w:t>
            </w:r>
          </w:p>
        </w:tc>
      </w:tr>
      <w:tr w:rsidR="008B364D">
        <w:trPr>
          <w:trHeight w:val="238"/>
        </w:trPr>
        <w:tc>
          <w:tcPr>
            <w:tcW w:w="234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Другие налоги от выручки от реализации товаров (работ, услуг)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910 372,00»</w:t>
            </w:r>
          </w:p>
        </w:tc>
      </w:tr>
    </w:tbl>
    <w:p w:rsidR="008B364D" w:rsidRDefault="008B364D">
      <w:pPr>
        <w:pStyle w:val="newncpi"/>
      </w:pPr>
      <w:r>
        <w:t> </w:t>
      </w:r>
    </w:p>
    <w:p w:rsidR="008B364D" w:rsidRDefault="008B364D">
      <w:pPr>
        <w:pStyle w:val="newncpi0"/>
      </w:pPr>
      <w:r>
        <w:t>заменить позициями:</w:t>
      </w:r>
    </w:p>
    <w:p w:rsidR="008B364D" w:rsidRDefault="008B364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709"/>
        <w:gridCol w:w="996"/>
        <w:gridCol w:w="410"/>
        <w:gridCol w:w="600"/>
        <w:gridCol w:w="996"/>
        <w:gridCol w:w="1289"/>
      </w:tblGrid>
      <w:tr w:rsidR="008B364D">
        <w:trPr>
          <w:trHeight w:val="238"/>
        </w:trPr>
        <w:tc>
          <w:tcPr>
            <w:tcW w:w="234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«Земельный налог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1 359 648,00</w:t>
            </w:r>
          </w:p>
        </w:tc>
      </w:tr>
      <w:tr w:rsidR="008B364D">
        <w:trPr>
          <w:trHeight w:val="238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Налоги на остаточную стоимость имущества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7 627 524,00</w:t>
            </w:r>
          </w:p>
        </w:tc>
      </w:tr>
      <w:tr w:rsidR="008B364D">
        <w:trPr>
          <w:trHeight w:val="238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Налог на недвижимость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7 627 524,00</w:t>
            </w:r>
          </w:p>
        </w:tc>
      </w:tr>
      <w:tr w:rsidR="008B364D">
        <w:trPr>
          <w:trHeight w:val="238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Налоги на товары (работы, услуги)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5 140 787,00</w:t>
            </w:r>
          </w:p>
        </w:tc>
      </w:tr>
      <w:tr w:rsidR="008B364D">
        <w:trPr>
          <w:trHeight w:val="238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Налоги от выручки от реализации товаров (работ, услуг)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4 661 871,00</w:t>
            </w:r>
          </w:p>
        </w:tc>
      </w:tr>
      <w:tr w:rsidR="008B364D">
        <w:trPr>
          <w:trHeight w:val="238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Налог на добавленную стоимость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3 531 499,00</w:t>
            </w:r>
          </w:p>
        </w:tc>
      </w:tr>
      <w:tr w:rsidR="008B364D">
        <w:trPr>
          <w:trHeight w:val="238"/>
        </w:trPr>
        <w:tc>
          <w:tcPr>
            <w:tcW w:w="234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Другие налоги от выручки от реализации товаров (работ, услуг)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1 130 372,00»;</w:t>
            </w:r>
          </w:p>
        </w:tc>
      </w:tr>
    </w:tbl>
    <w:p w:rsidR="008B364D" w:rsidRDefault="008B364D">
      <w:pPr>
        <w:pStyle w:val="newncpi"/>
      </w:pPr>
      <w:r>
        <w:t> </w:t>
      </w:r>
    </w:p>
    <w:p w:rsidR="008B364D" w:rsidRDefault="008B364D">
      <w:pPr>
        <w:pStyle w:val="newncpi"/>
      </w:pPr>
      <w:r>
        <w:t>позицию</w:t>
      </w:r>
    </w:p>
    <w:p w:rsidR="008B364D" w:rsidRDefault="008B364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709"/>
        <w:gridCol w:w="996"/>
        <w:gridCol w:w="410"/>
        <w:gridCol w:w="600"/>
        <w:gridCol w:w="996"/>
        <w:gridCol w:w="1289"/>
      </w:tblGrid>
      <w:tr w:rsidR="008B364D">
        <w:trPr>
          <w:trHeight w:val="238"/>
        </w:trPr>
        <w:tc>
          <w:tcPr>
            <w:tcW w:w="2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«Сборы за пользование товарами (разрешения на их использование), осуществление деятельности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299 736,00»</w:t>
            </w:r>
          </w:p>
        </w:tc>
      </w:tr>
    </w:tbl>
    <w:p w:rsidR="008B364D" w:rsidRDefault="008B364D">
      <w:pPr>
        <w:pStyle w:val="newncpi"/>
      </w:pPr>
      <w:r>
        <w:t> </w:t>
      </w:r>
    </w:p>
    <w:p w:rsidR="008B364D" w:rsidRDefault="008B364D">
      <w:pPr>
        <w:pStyle w:val="newncpi0"/>
      </w:pPr>
      <w:r>
        <w:t>заменить позицией</w:t>
      </w:r>
    </w:p>
    <w:p w:rsidR="008B364D" w:rsidRDefault="008B364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709"/>
        <w:gridCol w:w="996"/>
        <w:gridCol w:w="410"/>
        <w:gridCol w:w="600"/>
        <w:gridCol w:w="996"/>
        <w:gridCol w:w="1289"/>
      </w:tblGrid>
      <w:tr w:rsidR="008B364D">
        <w:trPr>
          <w:trHeight w:val="238"/>
        </w:trPr>
        <w:tc>
          <w:tcPr>
            <w:tcW w:w="2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«Сборы за пользование товарами (разрешения на их использование), осуществление деятельности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305 965,00»;</w:t>
            </w:r>
          </w:p>
        </w:tc>
      </w:tr>
    </w:tbl>
    <w:p w:rsidR="008B364D" w:rsidRDefault="008B364D">
      <w:pPr>
        <w:pStyle w:val="newncpi"/>
      </w:pPr>
      <w:r>
        <w:t> </w:t>
      </w:r>
    </w:p>
    <w:p w:rsidR="008B364D" w:rsidRDefault="008B364D">
      <w:pPr>
        <w:pStyle w:val="newncpi"/>
      </w:pPr>
      <w:r>
        <w:t>позицию</w:t>
      </w:r>
    </w:p>
    <w:p w:rsidR="008B364D" w:rsidRDefault="008B364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709"/>
        <w:gridCol w:w="996"/>
        <w:gridCol w:w="410"/>
        <w:gridCol w:w="600"/>
        <w:gridCol w:w="996"/>
        <w:gridCol w:w="1289"/>
      </w:tblGrid>
      <w:tr w:rsidR="008B364D">
        <w:trPr>
          <w:trHeight w:val="238"/>
        </w:trPr>
        <w:tc>
          <w:tcPr>
            <w:tcW w:w="2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«Налог за добычу (изъятие) природных ресурсов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21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295 127,00»</w:t>
            </w:r>
          </w:p>
        </w:tc>
      </w:tr>
    </w:tbl>
    <w:p w:rsidR="008B364D" w:rsidRDefault="008B364D">
      <w:pPr>
        <w:pStyle w:val="newncpi"/>
      </w:pPr>
      <w:r>
        <w:t> </w:t>
      </w:r>
    </w:p>
    <w:p w:rsidR="008B364D" w:rsidRDefault="008B364D">
      <w:pPr>
        <w:pStyle w:val="newncpi0"/>
      </w:pPr>
      <w:r>
        <w:t>заменить позицией</w:t>
      </w:r>
    </w:p>
    <w:p w:rsidR="008B364D" w:rsidRDefault="008B364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709"/>
        <w:gridCol w:w="996"/>
        <w:gridCol w:w="410"/>
        <w:gridCol w:w="600"/>
        <w:gridCol w:w="996"/>
        <w:gridCol w:w="1289"/>
      </w:tblGrid>
      <w:tr w:rsidR="008B364D">
        <w:trPr>
          <w:trHeight w:val="238"/>
        </w:trPr>
        <w:tc>
          <w:tcPr>
            <w:tcW w:w="2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«Налог за добычу (изъятие) природных ресурсов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21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301 356,00»;</w:t>
            </w:r>
          </w:p>
        </w:tc>
      </w:tr>
    </w:tbl>
    <w:p w:rsidR="008B364D" w:rsidRDefault="008B364D">
      <w:pPr>
        <w:pStyle w:val="newncpi"/>
      </w:pPr>
      <w:r>
        <w:t> </w:t>
      </w:r>
    </w:p>
    <w:p w:rsidR="008B364D" w:rsidRDefault="008B364D">
      <w:pPr>
        <w:pStyle w:val="newncpi"/>
      </w:pPr>
      <w:r>
        <w:t>позицию</w:t>
      </w:r>
    </w:p>
    <w:p w:rsidR="008B364D" w:rsidRDefault="008B364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709"/>
        <w:gridCol w:w="996"/>
        <w:gridCol w:w="410"/>
        <w:gridCol w:w="600"/>
        <w:gridCol w:w="996"/>
        <w:gridCol w:w="1289"/>
      </w:tblGrid>
      <w:tr w:rsidR="008B364D">
        <w:trPr>
          <w:trHeight w:val="238"/>
        </w:trPr>
        <w:tc>
          <w:tcPr>
            <w:tcW w:w="2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«НЕНАЛОГОВЫЕ ДОХОДЫ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2 181 911,00»</w:t>
            </w:r>
          </w:p>
        </w:tc>
      </w:tr>
    </w:tbl>
    <w:p w:rsidR="008B364D" w:rsidRDefault="008B364D">
      <w:pPr>
        <w:pStyle w:val="newncpi"/>
      </w:pPr>
      <w:r>
        <w:t> </w:t>
      </w:r>
    </w:p>
    <w:p w:rsidR="008B364D" w:rsidRDefault="008B364D">
      <w:pPr>
        <w:pStyle w:val="newncpi0"/>
      </w:pPr>
      <w:r>
        <w:t>заменить позицией</w:t>
      </w:r>
    </w:p>
    <w:p w:rsidR="008B364D" w:rsidRDefault="008B364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709"/>
        <w:gridCol w:w="996"/>
        <w:gridCol w:w="410"/>
        <w:gridCol w:w="600"/>
        <w:gridCol w:w="996"/>
        <w:gridCol w:w="1289"/>
      </w:tblGrid>
      <w:tr w:rsidR="008B364D">
        <w:trPr>
          <w:trHeight w:val="238"/>
        </w:trPr>
        <w:tc>
          <w:tcPr>
            <w:tcW w:w="2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«НЕНАЛОГОВЫЕ ДОХОДЫ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2 081 911,00»;</w:t>
            </w:r>
          </w:p>
        </w:tc>
      </w:tr>
    </w:tbl>
    <w:p w:rsidR="008B364D" w:rsidRDefault="008B364D">
      <w:pPr>
        <w:pStyle w:val="newncpi"/>
      </w:pPr>
      <w:r>
        <w:t> </w:t>
      </w:r>
    </w:p>
    <w:p w:rsidR="008B364D" w:rsidRDefault="008B364D">
      <w:pPr>
        <w:pStyle w:val="newncpi"/>
      </w:pPr>
      <w:r>
        <w:t>позиции:</w:t>
      </w:r>
    </w:p>
    <w:p w:rsidR="008B364D" w:rsidRDefault="008B364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709"/>
        <w:gridCol w:w="996"/>
        <w:gridCol w:w="410"/>
        <w:gridCol w:w="600"/>
        <w:gridCol w:w="996"/>
        <w:gridCol w:w="1289"/>
      </w:tblGrid>
      <w:tr w:rsidR="008B364D">
        <w:trPr>
          <w:trHeight w:val="240"/>
        </w:trPr>
        <w:tc>
          <w:tcPr>
            <w:tcW w:w="234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«Штрафы, удержания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266 160,00</w:t>
            </w:r>
          </w:p>
        </w:tc>
      </w:tr>
      <w:tr w:rsidR="008B364D">
        <w:trPr>
          <w:trHeight w:val="240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Штрафы, удержания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266 160,00</w:t>
            </w:r>
          </w:p>
        </w:tc>
      </w:tr>
      <w:tr w:rsidR="008B364D">
        <w:trPr>
          <w:trHeight w:val="240"/>
        </w:trPr>
        <w:tc>
          <w:tcPr>
            <w:tcW w:w="234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Штрафы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51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266 160,00»</w:t>
            </w:r>
          </w:p>
        </w:tc>
      </w:tr>
    </w:tbl>
    <w:p w:rsidR="008B364D" w:rsidRDefault="008B364D">
      <w:pPr>
        <w:pStyle w:val="newncpi"/>
      </w:pPr>
      <w:r>
        <w:t> </w:t>
      </w:r>
    </w:p>
    <w:p w:rsidR="008B364D" w:rsidRDefault="008B364D">
      <w:pPr>
        <w:pStyle w:val="newncpi0"/>
      </w:pPr>
      <w:r>
        <w:t>заменить позициями:</w:t>
      </w:r>
    </w:p>
    <w:p w:rsidR="008B364D" w:rsidRDefault="008B364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709"/>
        <w:gridCol w:w="996"/>
        <w:gridCol w:w="410"/>
        <w:gridCol w:w="600"/>
        <w:gridCol w:w="996"/>
        <w:gridCol w:w="1289"/>
      </w:tblGrid>
      <w:tr w:rsidR="008B364D">
        <w:trPr>
          <w:trHeight w:val="240"/>
        </w:trPr>
        <w:tc>
          <w:tcPr>
            <w:tcW w:w="234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lastRenderedPageBreak/>
              <w:t>«Штрафы, удержания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166 160,00</w:t>
            </w:r>
          </w:p>
        </w:tc>
      </w:tr>
      <w:tr w:rsidR="008B364D">
        <w:trPr>
          <w:trHeight w:val="240"/>
        </w:trPr>
        <w:tc>
          <w:tcPr>
            <w:tcW w:w="2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Штрафы, удержания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166 160,00</w:t>
            </w:r>
          </w:p>
        </w:tc>
      </w:tr>
      <w:tr w:rsidR="008B364D">
        <w:trPr>
          <w:trHeight w:val="240"/>
        </w:trPr>
        <w:tc>
          <w:tcPr>
            <w:tcW w:w="234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Штрафы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51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166 160,00»;</w:t>
            </w:r>
          </w:p>
        </w:tc>
      </w:tr>
    </w:tbl>
    <w:p w:rsidR="008B364D" w:rsidRDefault="008B364D">
      <w:pPr>
        <w:pStyle w:val="newncpi"/>
      </w:pPr>
      <w:r>
        <w:t> </w:t>
      </w:r>
    </w:p>
    <w:p w:rsidR="008B364D" w:rsidRDefault="008B364D">
      <w:pPr>
        <w:pStyle w:val="newncpi"/>
      </w:pPr>
      <w:r>
        <w:t>позицию</w:t>
      </w:r>
    </w:p>
    <w:p w:rsidR="008B364D" w:rsidRDefault="008B364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709"/>
        <w:gridCol w:w="996"/>
        <w:gridCol w:w="410"/>
        <w:gridCol w:w="600"/>
        <w:gridCol w:w="996"/>
        <w:gridCol w:w="1289"/>
      </w:tblGrid>
      <w:tr w:rsidR="008B364D">
        <w:trPr>
          <w:trHeight w:val="238"/>
        </w:trPr>
        <w:tc>
          <w:tcPr>
            <w:tcW w:w="2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«ВСЕГО доходов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46 442 565,08»</w:t>
            </w:r>
          </w:p>
        </w:tc>
      </w:tr>
    </w:tbl>
    <w:p w:rsidR="008B364D" w:rsidRDefault="008B364D">
      <w:pPr>
        <w:pStyle w:val="newncpi"/>
      </w:pPr>
      <w:r>
        <w:t> </w:t>
      </w:r>
    </w:p>
    <w:p w:rsidR="008B364D" w:rsidRDefault="008B364D">
      <w:pPr>
        <w:pStyle w:val="newncpi0"/>
      </w:pPr>
      <w:r>
        <w:t>заменить позицией</w:t>
      </w:r>
    </w:p>
    <w:p w:rsidR="008B364D" w:rsidRDefault="008B364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3"/>
        <w:gridCol w:w="704"/>
        <w:gridCol w:w="991"/>
        <w:gridCol w:w="405"/>
        <w:gridCol w:w="595"/>
        <w:gridCol w:w="992"/>
        <w:gridCol w:w="1318"/>
      </w:tblGrid>
      <w:tr w:rsidR="008B364D">
        <w:trPr>
          <w:trHeight w:val="238"/>
        </w:trPr>
        <w:tc>
          <w:tcPr>
            <w:tcW w:w="2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«ВСЕГО доходов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46 448 794,08»;</w:t>
            </w:r>
          </w:p>
        </w:tc>
      </w:tr>
    </w:tbl>
    <w:p w:rsidR="008B364D" w:rsidRDefault="008B364D">
      <w:pPr>
        <w:pStyle w:val="newncpi"/>
      </w:pPr>
      <w:r>
        <w:t> </w:t>
      </w:r>
    </w:p>
    <w:p w:rsidR="008B364D" w:rsidRDefault="008B364D">
      <w:pPr>
        <w:pStyle w:val="underpoint"/>
      </w:pPr>
      <w:r>
        <w:t>1.6. приложения 4 и 5 к этому решению изложить в следующей редакции:</w:t>
      </w:r>
    </w:p>
    <w:p w:rsidR="008B364D" w:rsidRDefault="008B364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04"/>
        <w:gridCol w:w="2494"/>
      </w:tblGrid>
      <w:tr w:rsidR="008B364D">
        <w:tc>
          <w:tcPr>
            <w:tcW w:w="36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newncpi"/>
            </w:pPr>
            <w:r>
              <w:t> </w:t>
            </w:r>
          </w:p>
        </w:tc>
        <w:tc>
          <w:tcPr>
            <w:tcW w:w="13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append1"/>
            </w:pPr>
            <w:r>
              <w:rPr>
                <w:rStyle w:val="rednoun"/>
              </w:rPr>
              <w:t>«</w:t>
            </w:r>
            <w:r>
              <w:t>Приложение 4</w:t>
            </w:r>
          </w:p>
          <w:p w:rsidR="008B364D" w:rsidRDefault="008B364D">
            <w:pPr>
              <w:pStyle w:val="append"/>
            </w:pPr>
            <w:r>
              <w:t xml:space="preserve">к решению </w:t>
            </w:r>
            <w:r>
              <w:br/>
              <w:t xml:space="preserve">Кричевского районного </w:t>
            </w:r>
            <w:r>
              <w:br/>
              <w:t>Совета депутатов</w:t>
            </w:r>
            <w:r>
              <w:br/>
              <w:t>28.12.2017 № 53-2</w:t>
            </w:r>
            <w:r>
              <w:br/>
              <w:t>(в редакции решения</w:t>
            </w:r>
            <w:r>
              <w:br/>
              <w:t>Кричевского районного</w:t>
            </w:r>
            <w:r>
              <w:br/>
              <w:t>Совета депутатов</w:t>
            </w:r>
            <w:r>
              <w:br/>
              <w:t xml:space="preserve">26.10.2018 № 9-3) </w:t>
            </w:r>
          </w:p>
        </w:tc>
      </w:tr>
    </w:tbl>
    <w:p w:rsidR="008B364D" w:rsidRDefault="008B364D">
      <w:pPr>
        <w:pStyle w:val="titlep"/>
      </w:pPr>
      <w:r>
        <w:t>Расходы районного бюджета по функциональной классификации расходов бюджета по разделам, подразделам и видам расходов</w:t>
      </w:r>
    </w:p>
    <w:p w:rsidR="008B364D" w:rsidRDefault="008B364D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5"/>
        <w:gridCol w:w="759"/>
        <w:gridCol w:w="1069"/>
        <w:gridCol w:w="506"/>
        <w:gridCol w:w="1959"/>
      </w:tblGrid>
      <w:tr w:rsidR="008B364D">
        <w:trPr>
          <w:trHeight w:val="240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364D" w:rsidRDefault="008B364D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364D" w:rsidRDefault="008B364D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364D" w:rsidRDefault="008B364D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364D" w:rsidRDefault="008B364D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10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364D" w:rsidRDefault="008B364D">
            <w:pPr>
              <w:pStyle w:val="table10"/>
              <w:jc w:val="center"/>
            </w:pPr>
            <w:r>
              <w:t>Сумма</w:t>
            </w:r>
          </w:p>
        </w:tc>
      </w:tr>
      <w:tr w:rsidR="008B364D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364D" w:rsidRDefault="008B36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364D" w:rsidRDefault="008B36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364D" w:rsidRDefault="008B36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364D" w:rsidRDefault="008B36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364D" w:rsidRDefault="008B364D">
            <w:pPr>
              <w:pStyle w:val="table10"/>
              <w:jc w:val="center"/>
            </w:pPr>
            <w:r>
              <w:t>5</w:t>
            </w:r>
          </w:p>
        </w:tc>
      </w:tr>
      <w:tr w:rsidR="008B364D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2 772 557,38</w:t>
            </w:r>
          </w:p>
        </w:tc>
      </w:tr>
      <w:tr w:rsidR="008B364D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2 195 183,86</w:t>
            </w:r>
          </w:p>
        </w:tc>
      </w:tr>
      <w:tr w:rsidR="008B364D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2 184 237,06</w:t>
            </w:r>
          </w:p>
        </w:tc>
      </w:tr>
      <w:tr w:rsidR="008B364D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07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10 946,80</w:t>
            </w:r>
          </w:p>
        </w:tc>
      </w:tr>
      <w:tr w:rsidR="008B364D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Обслуживание государственного долга Республики Беларусь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63 924,00</w:t>
            </w:r>
          </w:p>
        </w:tc>
      </w:tr>
      <w:tr w:rsidR="008B364D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Обслуживание долга органов местного управления и самоуправления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63 924,00</w:t>
            </w:r>
          </w:p>
        </w:tc>
      </w:tr>
      <w:tr w:rsidR="008B364D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Резервные фонды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56 030,52</w:t>
            </w:r>
          </w:p>
        </w:tc>
      </w:tr>
      <w:tr w:rsidR="008B364D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Фонд финансирования расходов, связанных со стихийными бедствиями, авариями и катастрофами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11 498,00</w:t>
            </w:r>
          </w:p>
        </w:tc>
      </w:tr>
      <w:tr w:rsidR="008B364D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Резервные фонды местных исполнительных и распорядительных органов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44 532,52</w:t>
            </w:r>
          </w:p>
        </w:tc>
      </w:tr>
      <w:tr w:rsidR="008B364D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81 076,00</w:t>
            </w:r>
          </w:p>
        </w:tc>
      </w:tr>
      <w:tr w:rsidR="008B364D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81 076,00</w:t>
            </w:r>
          </w:p>
        </w:tc>
      </w:tr>
      <w:tr w:rsidR="008B364D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376 343,00</w:t>
            </w:r>
          </w:p>
        </w:tc>
      </w:tr>
      <w:tr w:rsidR="008B364D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376 343,00</w:t>
            </w:r>
          </w:p>
        </w:tc>
      </w:tr>
      <w:tr w:rsidR="008B364D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НАЦИОНАЛЬНАЯ ОБОРОНА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5 206,00</w:t>
            </w:r>
          </w:p>
        </w:tc>
      </w:tr>
      <w:tr w:rsidR="008B364D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Обеспечение мобилизационной подготовки и мобилизации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5 206,00</w:t>
            </w:r>
          </w:p>
        </w:tc>
      </w:tr>
      <w:tr w:rsidR="008B364D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СУДЕБНАЯ ВЛАСТЬ, ПРАВООХРАНИТЕЛЬНАЯ ДЕЯТЕЛЬНОСТЬ И ОБЕСПЕЧЕНИЕ БЕЗОПАСНОСТИ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32 000,00</w:t>
            </w:r>
          </w:p>
        </w:tc>
      </w:tr>
      <w:tr w:rsidR="008B364D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Предупреждение и ликвидация последствий чрезвычайных ситуаций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32 000,00</w:t>
            </w:r>
          </w:p>
        </w:tc>
      </w:tr>
      <w:tr w:rsidR="008B364D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1 668 111,34</w:t>
            </w:r>
          </w:p>
        </w:tc>
      </w:tr>
      <w:tr w:rsidR="008B364D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Сельское хозяйство, рыбохозяйственная деятельность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550 767,00</w:t>
            </w:r>
          </w:p>
        </w:tc>
      </w:tr>
      <w:tr w:rsidR="008B364D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Сельскохозяйственные организации, финансируемые из бюджета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354 696,00</w:t>
            </w:r>
          </w:p>
        </w:tc>
      </w:tr>
      <w:tr w:rsidR="008B364D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lastRenderedPageBreak/>
              <w:t>Развитие сельскохозяйственного производства, рыбоводства и переработки сельскохозяйственной продукции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196 071,00</w:t>
            </w:r>
          </w:p>
        </w:tc>
      </w:tr>
      <w:tr w:rsidR="008B364D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Промышленность, строительство и архитектура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3 933,32</w:t>
            </w:r>
          </w:p>
        </w:tc>
      </w:tr>
      <w:tr w:rsidR="008B364D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Строительство и архитектура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3 933,32</w:t>
            </w:r>
          </w:p>
        </w:tc>
      </w:tr>
      <w:tr w:rsidR="008B364D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Транспорт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577 393,00</w:t>
            </w:r>
          </w:p>
        </w:tc>
      </w:tr>
      <w:tr w:rsidR="008B364D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577 393,00</w:t>
            </w:r>
          </w:p>
        </w:tc>
      </w:tr>
      <w:tr w:rsidR="008B364D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Топливо и энергетика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522 470,00</w:t>
            </w:r>
          </w:p>
        </w:tc>
      </w:tr>
      <w:tr w:rsidR="008B364D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Другая деятельность в области национальной экономики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13 548,02</w:t>
            </w:r>
          </w:p>
        </w:tc>
      </w:tr>
      <w:tr w:rsidR="008B364D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Имущественные отношения, картография и геодезия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5 246,02</w:t>
            </w:r>
          </w:p>
        </w:tc>
      </w:tr>
      <w:tr w:rsidR="008B364D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Прочие отрасли национальной экономики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05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8 302,00</w:t>
            </w:r>
          </w:p>
        </w:tc>
      </w:tr>
      <w:tr w:rsidR="008B364D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9 119,50</w:t>
            </w:r>
          </w:p>
        </w:tc>
      </w:tr>
      <w:tr w:rsidR="008B364D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9 119,50</w:t>
            </w:r>
          </w:p>
        </w:tc>
      </w:tr>
      <w:tr w:rsidR="008B364D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9 009 250,74</w:t>
            </w:r>
          </w:p>
        </w:tc>
      </w:tr>
      <w:tr w:rsidR="008B364D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200 688,73</w:t>
            </w:r>
          </w:p>
        </w:tc>
      </w:tr>
      <w:tr w:rsidR="008B364D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5 758 868,00</w:t>
            </w:r>
          </w:p>
        </w:tc>
      </w:tr>
      <w:tr w:rsidR="008B364D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1 029 497,01</w:t>
            </w:r>
          </w:p>
        </w:tc>
      </w:tr>
      <w:tr w:rsidR="008B364D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2 020 197,00</w:t>
            </w:r>
          </w:p>
        </w:tc>
      </w:tr>
      <w:tr w:rsidR="008B364D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ЗДРАВООХРАНЕНИЕ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9 791 065,72</w:t>
            </w:r>
          </w:p>
        </w:tc>
      </w:tr>
      <w:tr w:rsidR="008B364D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9 791 065,72</w:t>
            </w:r>
          </w:p>
        </w:tc>
      </w:tr>
      <w:tr w:rsidR="008B364D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2 669 339,00</w:t>
            </w:r>
          </w:p>
        </w:tc>
      </w:tr>
      <w:tr w:rsidR="008B364D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935 751,00</w:t>
            </w:r>
          </w:p>
        </w:tc>
      </w:tr>
      <w:tr w:rsidR="008B364D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Физическая культура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935 751,00</w:t>
            </w:r>
          </w:p>
        </w:tc>
      </w:tr>
      <w:tr w:rsidR="008B364D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Культура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1 733 588,00</w:t>
            </w:r>
          </w:p>
        </w:tc>
      </w:tr>
      <w:tr w:rsidR="008B364D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Культура и искусство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1 620 012,00</w:t>
            </w:r>
          </w:p>
        </w:tc>
      </w:tr>
      <w:tr w:rsidR="008B364D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Прочие вопросы в области культуры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113 576,00</w:t>
            </w:r>
          </w:p>
        </w:tc>
      </w:tr>
      <w:tr w:rsidR="008B364D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ОБРАЗОВАНИЕ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18 486 592,00</w:t>
            </w:r>
          </w:p>
        </w:tc>
      </w:tr>
      <w:tr w:rsidR="008B364D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5 935 252,00</w:t>
            </w:r>
          </w:p>
        </w:tc>
      </w:tr>
      <w:tr w:rsidR="008B364D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9 966 095,00</w:t>
            </w:r>
          </w:p>
        </w:tc>
      </w:tr>
      <w:tr w:rsidR="008B364D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Дополнительное образование детей и молодежи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1 954 645,00</w:t>
            </w:r>
          </w:p>
        </w:tc>
      </w:tr>
      <w:tr w:rsidR="008B364D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630 600,00</w:t>
            </w:r>
          </w:p>
        </w:tc>
      </w:tr>
      <w:tr w:rsidR="008B364D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СОЦИАЛЬНАЯ ПОЛИТИКА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2 118 930,80</w:t>
            </w:r>
          </w:p>
        </w:tc>
      </w:tr>
      <w:tr w:rsidR="008B364D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Социальная защита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1 279 167,00</w:t>
            </w:r>
          </w:p>
        </w:tc>
      </w:tr>
      <w:tr w:rsidR="008B364D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5 472,80</w:t>
            </w:r>
          </w:p>
        </w:tc>
      </w:tr>
      <w:tr w:rsidR="008B364D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Помощь в обеспечении жильем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210 000,00</w:t>
            </w:r>
          </w:p>
        </w:tc>
      </w:tr>
      <w:tr w:rsidR="008B364D">
        <w:trPr>
          <w:trHeight w:val="2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624 291,00</w:t>
            </w:r>
          </w:p>
        </w:tc>
      </w:tr>
      <w:tr w:rsidR="008B364D">
        <w:trPr>
          <w:trHeight w:val="240"/>
        </w:trPr>
        <w:tc>
          <w:tcPr>
            <w:tcW w:w="271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ВСЕГО расходов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46 562 172,48</w:t>
            </w:r>
          </w:p>
        </w:tc>
      </w:tr>
    </w:tbl>
    <w:p w:rsidR="008B364D" w:rsidRDefault="008B364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04"/>
        <w:gridCol w:w="2494"/>
      </w:tblGrid>
      <w:tr w:rsidR="008B364D">
        <w:tc>
          <w:tcPr>
            <w:tcW w:w="36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newncpi"/>
            </w:pPr>
            <w:r>
              <w:t> </w:t>
            </w:r>
          </w:p>
        </w:tc>
        <w:tc>
          <w:tcPr>
            <w:tcW w:w="13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append1"/>
            </w:pPr>
            <w:r>
              <w:t>Приложение 5</w:t>
            </w:r>
          </w:p>
          <w:p w:rsidR="008B364D" w:rsidRDefault="008B364D">
            <w:pPr>
              <w:pStyle w:val="append"/>
            </w:pPr>
            <w:r>
              <w:t xml:space="preserve">к решению </w:t>
            </w:r>
            <w:r>
              <w:br/>
              <w:t xml:space="preserve">Кричевского районного </w:t>
            </w:r>
            <w:r>
              <w:br/>
              <w:t>Совета депутатов</w:t>
            </w:r>
            <w:r>
              <w:br/>
              <w:t>28.12.2017 № 53-2</w:t>
            </w:r>
            <w:r>
              <w:br/>
              <w:t>(в редакции решения</w:t>
            </w:r>
            <w:r>
              <w:br/>
              <w:t>Кричевского районного</w:t>
            </w:r>
            <w:r>
              <w:br/>
              <w:t>Совета депутатов</w:t>
            </w:r>
            <w:r>
              <w:br/>
              <w:t xml:space="preserve">26.10.2018 № 9-3) </w:t>
            </w:r>
          </w:p>
        </w:tc>
      </w:tr>
    </w:tbl>
    <w:p w:rsidR="008B364D" w:rsidRDefault="008B364D">
      <w:pPr>
        <w:pStyle w:val="titlep"/>
      </w:pPr>
      <w:r>
        <w:t>Распределение бюджетных назначений по распорядителям бюджетных средств районного бюджета в соответствии с ведомственной классификацией расходов районного бюджета и функциональной классификацией расходов бюджета</w:t>
      </w:r>
    </w:p>
    <w:p w:rsidR="008B364D" w:rsidRDefault="008B364D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2"/>
        <w:gridCol w:w="712"/>
        <w:gridCol w:w="853"/>
        <w:gridCol w:w="1139"/>
        <w:gridCol w:w="603"/>
        <w:gridCol w:w="1959"/>
      </w:tblGrid>
      <w:tr w:rsidR="008B364D">
        <w:trPr>
          <w:trHeight w:val="238"/>
        </w:trPr>
        <w:tc>
          <w:tcPr>
            <w:tcW w:w="219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364D" w:rsidRDefault="008B364D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364D" w:rsidRDefault="008B364D">
            <w:pPr>
              <w:pStyle w:val="table10"/>
              <w:jc w:val="center"/>
            </w:pPr>
            <w:r>
              <w:t>Глава</w:t>
            </w:r>
          </w:p>
        </w:tc>
        <w:tc>
          <w:tcPr>
            <w:tcW w:w="4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364D" w:rsidRDefault="008B364D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364D" w:rsidRDefault="008B364D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364D" w:rsidRDefault="008B364D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10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364D" w:rsidRDefault="008B364D">
            <w:pPr>
              <w:pStyle w:val="table10"/>
              <w:jc w:val="center"/>
            </w:pPr>
            <w:r>
              <w:t>Сумма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364D" w:rsidRDefault="008B364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364D" w:rsidRDefault="008B364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364D" w:rsidRDefault="008B364D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364D" w:rsidRDefault="008B364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364D" w:rsidRDefault="008B364D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364D" w:rsidRDefault="008B364D">
            <w:pPr>
              <w:pStyle w:val="table10"/>
              <w:jc w:val="center"/>
            </w:pPr>
            <w:r>
              <w:t>6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 xml:space="preserve">Районный бюджет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46 562 172,48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lastRenderedPageBreak/>
              <w:t>Государственное учреждение «Кричевский районный архив»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10 946,80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10 946,80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10 946,80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07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10 946,80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Филиал «Кричевский райтопсбыт» Могилевского коммунального областного унитарного производственного предприятия «Облтопливо»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522 470,00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522 470,00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Топливо и энергетика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522 470,00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2 360 438,64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1 613 852,20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1 428 166,68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1 428 166,68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Обслуживание государственного долга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63 924,00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Обслуживание долга органов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63 924,00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Резервные фонды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56 030,52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Фонд финансирования расходов, связанных со стихийными бедствиями, авариями и катастрофами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11 498,00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Резервные фонды местных исполнительных и распорядительных органов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44 532,52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65 731,00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65 731,00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Национальная оборона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5 206,00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Обеспечение мобилизационной подготовки и мобилизации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5 206,00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Судебная власть, правоохранительная деятельность и обеспечение безопасности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32 000,00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Предупреждение и ликвидация последствий чрезвычайных ситуаций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32 000,00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17 481,34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Промышленность, строительство и архитектура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3 933,32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Строительство и архитектура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3 933,32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Другая деятельность в области национальной экономики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13 548,02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Имущественные отношения, картография и геодезия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5 246,02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Прочие отрасли национальной экономики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05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8 302,00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28 100,00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28 100,00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435 525,10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435 525,10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Физическая культура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435 525,10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228 274,00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Помощь в обеспечении жильем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210 000,00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18 274,00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Учреждение здравоохранения «Кричевская центральная районная больница»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9 776 025,72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1 300,00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1 300,00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1 300,00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Здравоохранение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9 769 115,72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lastRenderedPageBreak/>
              <w:t>Медицинская помощь населению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9 769 115,72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5 610,00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5 610,00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Отдел идеологической работы, культуры и по делам молодежи Кричевского районного исполнительного комитета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2 940 292,70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89 371,70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89 371,70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89 371,70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1 733 588,00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Культура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1 733 588,00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Культура и искусство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1 620 012,00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Прочие вопросы в области культуры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113 576,00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1 104 030,00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Дополнительное образование детей и молодежи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1 104 030,00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13 303,00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1 638,00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11 665,00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 xml:space="preserve">Отдел по образованию Кричевского районного исполнительного комитета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16 844 025,90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76 097,00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76 097,00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76 097,00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500 225,90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500 225,90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Физическая культура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500 225,90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15 682 562,00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4 235 252,00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9 966 095,00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Дополнительное образование детей и молодежи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850 615,00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630 600,00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685 141,00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Социальная защита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465 626,00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119 515,00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Управление по сельскому хозяйству и продовольствию Кричевского районного исполнительного комитета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754 516,50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199 670,00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199 670,00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199 670,00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550 767,00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Сельское хозяйство, рыбохозяйственная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550 767,00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Сельскохозяйственные организации, финансируемые из бюджета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354 696,00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Развитие сельскохозяйственного производства, рыбоводства и переработки сельскохозяйственной продукции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196 071,00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3 419,50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3 419,50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660,00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660,00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Кричевский филиал Автобусный парк № 3 ОАО «Могилевоблавтотранс»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577 393,00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lastRenderedPageBreak/>
              <w:t>Национальная экономика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577 393,00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Транспорт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577 393,00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577 393,00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Кричевское унитарное коммунальное производственное предприятие «Коммунальник»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7 176 046,01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402,00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402,00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402,00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5 700,00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5 700,00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7 169 944,01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5 309 582,00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1 025 797,01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834 565,00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Управление по труду, занятости и социальной защите Кричевского районного исполнительного комитета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1 604 053,00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321 945,00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321 945,00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321 945,00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1 282 108,00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Социальная защита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813 541,00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468 567,00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Коммунальное унитарное дочернее предприятие «Управление капитальным строительством Кричевского района»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1 807 238,73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85 288,73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85 288,73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Здравоохранение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21 950,00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21 950,00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1 700 000,00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1 700 000,00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Финансовый отдел Кричевского районного исполнительного комитета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331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301 876,00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331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301 876,00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331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6 581,00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331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6 581,00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331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295 295,00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331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295 295,00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Ботвиновский сельский исполнительный комитет Кричевского района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345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28 069,00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345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28 069,00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345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28 069,00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345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28 069,00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Костюшковичский сельский исполнительный комитет Кричевского района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346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19 359,00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346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19 359,00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346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19 359,00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346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19 359,00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Краснобудский сельский исполнительный комитет Кричевского района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347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11 104,00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347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11 104,00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347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11 104,00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347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11 104,00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 xml:space="preserve">Лобковичский сельский исполнительный </w:t>
            </w:r>
            <w:r>
              <w:lastRenderedPageBreak/>
              <w:t>комитет Кричевского района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lastRenderedPageBreak/>
              <w:t>348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12 678,00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lastRenderedPageBreak/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348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12 678,00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348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12 678,00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348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12 678,00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Молятичский сельский исполнительный комитет Кричевского района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9 338,00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9 338,00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9 338,00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9 338,00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Кричевский районный Совет депутатов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76 048,68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76 048,68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68 986,68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68 986,68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7 062,00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7 062,00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Кричевское унитарное коммунальное производственное предприятие «Водоканал»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363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492 986,00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363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492 986,00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363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449 286,00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363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3 700,00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363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40 000,00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Кричевская районная организация общественного объединения «Белорусский республиканский союз молодежи»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3 834,80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3 834,80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3 834,80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Прочие организации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1 232 932,00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1 232 932,00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87 300,00</w:t>
            </w:r>
          </w:p>
        </w:tc>
      </w:tr>
      <w:tr w:rsidR="008B364D">
        <w:trPr>
          <w:trHeight w:val="238"/>
        </w:trPr>
        <w:tc>
          <w:tcPr>
            <w:tcW w:w="219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1 145 632,00</w:t>
            </w:r>
            <w:r>
              <w:rPr>
                <w:rStyle w:val="rednoun"/>
              </w:rPr>
              <w:t>»</w:t>
            </w:r>
            <w:r>
              <w:t>;</w:t>
            </w:r>
          </w:p>
        </w:tc>
      </w:tr>
    </w:tbl>
    <w:p w:rsidR="008B364D" w:rsidRDefault="008B364D">
      <w:pPr>
        <w:pStyle w:val="newncpi"/>
      </w:pPr>
      <w:r>
        <w:t> </w:t>
      </w:r>
    </w:p>
    <w:p w:rsidR="008B364D" w:rsidRDefault="008B364D">
      <w:pPr>
        <w:pStyle w:val="underpoint"/>
      </w:pPr>
      <w:r>
        <w:t>1.7. в приложении 6 к этому решению:</w:t>
      </w:r>
    </w:p>
    <w:p w:rsidR="008B364D" w:rsidRDefault="008B364D">
      <w:pPr>
        <w:pStyle w:val="newncpi"/>
      </w:pPr>
      <w:r>
        <w:t>пункт 1 изложить в следующей редакции:</w:t>
      </w:r>
    </w:p>
    <w:p w:rsidR="008B364D" w:rsidRDefault="008B364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4"/>
        <w:gridCol w:w="1928"/>
        <w:gridCol w:w="2141"/>
        <w:gridCol w:w="1425"/>
      </w:tblGrid>
      <w:tr w:rsidR="008B364D">
        <w:trPr>
          <w:trHeight w:val="238"/>
        </w:trPr>
        <w:tc>
          <w:tcPr>
            <w:tcW w:w="207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«1. Государственная программа развития аграрного бизнеса в Республике Беларусь на 2016–2020 годы, утвержденная постановлением Совета Министров Республики Беларусь от 11 марта 2016 г. № 196 (Национальный правовой Интернет-портал Республики Беларусь, 26.03.2016, 5/41842):</w:t>
            </w:r>
          </w:p>
        </w:tc>
        <w:tc>
          <w:tcPr>
            <w:tcW w:w="1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 </w:t>
            </w:r>
          </w:p>
        </w:tc>
      </w:tr>
      <w:tr w:rsidR="008B364D">
        <w:trPr>
          <w:trHeight w:val="238"/>
        </w:trPr>
        <w:tc>
          <w:tcPr>
            <w:tcW w:w="20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подпрограмма 12 «Обеспечение общих условий функционирования агропромышленного комплекса»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Управление сельского хозяйства и продовольствия Кричевского районного исполнительного комитета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  <w:jc w:val="right"/>
            </w:pPr>
            <w:r>
              <w:t>550 767,00</w:t>
            </w:r>
          </w:p>
        </w:tc>
      </w:tr>
      <w:tr w:rsidR="008B364D">
        <w:trPr>
          <w:trHeight w:val="238"/>
        </w:trPr>
        <w:tc>
          <w:tcPr>
            <w:tcW w:w="4242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 xml:space="preserve">Итого по программе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  <w:jc w:val="right"/>
            </w:pPr>
            <w:r>
              <w:t>550 767,00»;</w:t>
            </w:r>
          </w:p>
        </w:tc>
      </w:tr>
    </w:tbl>
    <w:p w:rsidR="008B364D" w:rsidRDefault="008B364D">
      <w:pPr>
        <w:pStyle w:val="newncpi"/>
      </w:pPr>
      <w:r>
        <w:t> </w:t>
      </w:r>
    </w:p>
    <w:p w:rsidR="008B364D" w:rsidRDefault="008B364D">
      <w:pPr>
        <w:pStyle w:val="newncpi"/>
      </w:pPr>
      <w:r>
        <w:t>пункты 6–7 изложить в следующей редакции:</w:t>
      </w:r>
    </w:p>
    <w:p w:rsidR="008B364D" w:rsidRDefault="008B364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4"/>
        <w:gridCol w:w="1928"/>
        <w:gridCol w:w="2141"/>
        <w:gridCol w:w="1425"/>
      </w:tblGrid>
      <w:tr w:rsidR="008B364D">
        <w:trPr>
          <w:trHeight w:val="238"/>
        </w:trPr>
        <w:tc>
          <w:tcPr>
            <w:tcW w:w="207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 xml:space="preserve">«6. Государственная программа «Образование и молодежная политика» на 2016–2020 годы, утвержденная </w:t>
            </w:r>
            <w:r>
              <w:lastRenderedPageBreak/>
              <w:t>постановлением Совета Министров Республики Беларусь от 28 марта 2016 г. № 250 (Национальный правовой Интернет-портал Республики Беларусь, 13.04.2016, 5/41915):</w:t>
            </w:r>
          </w:p>
        </w:tc>
        <w:tc>
          <w:tcPr>
            <w:tcW w:w="1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  <w:jc w:val="right"/>
            </w:pPr>
            <w:r>
              <w:t> </w:t>
            </w:r>
          </w:p>
        </w:tc>
      </w:tr>
      <w:tr w:rsidR="008B364D">
        <w:trPr>
          <w:trHeight w:val="238"/>
        </w:trPr>
        <w:tc>
          <w:tcPr>
            <w:tcW w:w="207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lastRenderedPageBreak/>
              <w:t>6.1. подпрограмма 1 «Развитие системы дошкольного образования»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Образование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Отдел по образованию Кричевского районного исполнительного комитета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  <w:jc w:val="right"/>
            </w:pPr>
            <w:r>
              <w:t>4 235 252,00</w:t>
            </w:r>
          </w:p>
        </w:tc>
      </w:tr>
      <w:tr w:rsidR="008B364D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4D" w:rsidRDefault="008B36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4D" w:rsidRDefault="008B36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Коммунальное унитарное дочернее предприятие «Управление капитальным строительством Кричевского района»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  <w:jc w:val="right"/>
            </w:pPr>
            <w:r>
              <w:t>1 700 000,00</w:t>
            </w:r>
          </w:p>
        </w:tc>
      </w:tr>
      <w:tr w:rsidR="008B364D">
        <w:trPr>
          <w:trHeight w:val="238"/>
        </w:trPr>
        <w:tc>
          <w:tcPr>
            <w:tcW w:w="4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  <w:jc w:val="right"/>
            </w:pPr>
            <w:r>
              <w:t>5 935 252,00</w:t>
            </w:r>
          </w:p>
        </w:tc>
      </w:tr>
      <w:tr w:rsidR="008B364D">
        <w:trPr>
          <w:trHeight w:val="238"/>
        </w:trPr>
        <w:tc>
          <w:tcPr>
            <w:tcW w:w="20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6.2. подпрограмма 2 «Развитие системы общего среднего образования»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Образование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Отдел по образованию Кричевского районного исполнительного комитета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  <w:jc w:val="right"/>
            </w:pPr>
            <w:r>
              <w:t>9 867 505,00</w:t>
            </w:r>
          </w:p>
        </w:tc>
      </w:tr>
      <w:tr w:rsidR="008B364D">
        <w:trPr>
          <w:trHeight w:val="238"/>
        </w:trPr>
        <w:tc>
          <w:tcPr>
            <w:tcW w:w="20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6.3. подпрограмма 3 «Развитие системы специального образования»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Образование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Отдел по образованию Кричевского районного исполнительного комитета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  <w:jc w:val="right"/>
            </w:pPr>
            <w:r>
              <w:t>98 590,00</w:t>
            </w:r>
          </w:p>
        </w:tc>
      </w:tr>
      <w:tr w:rsidR="008B364D">
        <w:trPr>
          <w:trHeight w:val="238"/>
        </w:trPr>
        <w:tc>
          <w:tcPr>
            <w:tcW w:w="207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6.4. подпрограмма 8 «Развитие системы дополнительного образования детей и молодежи»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Образование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Отдел идеологической работы, культуры и по делам молодежи Кричевского районного исполнительного комитета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  <w:jc w:val="right"/>
            </w:pPr>
            <w:r>
              <w:t>1 104 030,00</w:t>
            </w:r>
          </w:p>
        </w:tc>
      </w:tr>
      <w:tr w:rsidR="008B364D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4D" w:rsidRDefault="008B36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4D" w:rsidRDefault="008B36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Отдел по образованию Кричевского районного исполнительного комитета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  <w:jc w:val="right"/>
            </w:pPr>
            <w:r>
              <w:t>850 615,00</w:t>
            </w:r>
          </w:p>
        </w:tc>
      </w:tr>
      <w:tr w:rsidR="008B364D">
        <w:trPr>
          <w:trHeight w:val="238"/>
        </w:trPr>
        <w:tc>
          <w:tcPr>
            <w:tcW w:w="4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  <w:jc w:val="right"/>
            </w:pPr>
            <w:r>
              <w:t>1 954 645,00</w:t>
            </w:r>
          </w:p>
        </w:tc>
      </w:tr>
      <w:tr w:rsidR="008B364D">
        <w:trPr>
          <w:trHeight w:val="238"/>
        </w:trPr>
        <w:tc>
          <w:tcPr>
            <w:tcW w:w="207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6.5. подпрограмма 9 «Обеспечение функционирования системы образования Республики Беларусь»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Образование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Отдел по образованию Кричевского районного исполнительного комитета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  <w:jc w:val="right"/>
            </w:pPr>
            <w:r>
              <w:t>630 600,00</w:t>
            </w:r>
          </w:p>
        </w:tc>
      </w:tr>
      <w:tr w:rsidR="008B364D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4D" w:rsidRDefault="008B364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Социальная политика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Отдел по образованию Кричевского районного исполнительного комитета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  <w:jc w:val="right"/>
            </w:pPr>
            <w:r>
              <w:t>465 626,00</w:t>
            </w:r>
          </w:p>
        </w:tc>
      </w:tr>
      <w:tr w:rsidR="008B364D">
        <w:trPr>
          <w:trHeight w:val="238"/>
        </w:trPr>
        <w:tc>
          <w:tcPr>
            <w:tcW w:w="4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  <w:jc w:val="right"/>
            </w:pPr>
            <w:r>
              <w:t>1 096 226,00</w:t>
            </w:r>
          </w:p>
        </w:tc>
      </w:tr>
      <w:tr w:rsidR="008B364D">
        <w:trPr>
          <w:trHeight w:val="238"/>
        </w:trPr>
        <w:tc>
          <w:tcPr>
            <w:tcW w:w="20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6.6. подпрограмма 11 «Молодежная политика»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Социальная политика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Отдел идеологической работы, культуры и по делам молодежи Кричевского районного исполнительного комитета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  <w:jc w:val="right"/>
            </w:pPr>
            <w:r>
              <w:t>1 638,00</w:t>
            </w:r>
          </w:p>
        </w:tc>
      </w:tr>
      <w:tr w:rsidR="008B364D">
        <w:trPr>
          <w:trHeight w:val="238"/>
        </w:trPr>
        <w:tc>
          <w:tcPr>
            <w:tcW w:w="4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Итого по программе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  <w:jc w:val="right"/>
            </w:pPr>
            <w:r>
              <w:t>18 953 856,00</w:t>
            </w:r>
          </w:p>
        </w:tc>
      </w:tr>
      <w:tr w:rsidR="008B364D">
        <w:trPr>
          <w:trHeight w:val="238"/>
        </w:trPr>
        <w:tc>
          <w:tcPr>
            <w:tcW w:w="20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7. Государственная программа «Культура Беларуси» на 2016–2020 годы, утвержденная постановлением Совета Министров Республики Беларусь от 4 марта 2016 г. № 180 (Национальный правовой Интернет-портал Республики Беларусь, 23.03.2016, 5/41814):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 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  <w:jc w:val="right"/>
            </w:pPr>
            <w:r>
              <w:t> </w:t>
            </w:r>
          </w:p>
        </w:tc>
      </w:tr>
      <w:tr w:rsidR="008B364D">
        <w:trPr>
          <w:trHeight w:val="238"/>
        </w:trPr>
        <w:tc>
          <w:tcPr>
            <w:tcW w:w="20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7.1. подпрограмма 1 «Наследие»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 xml:space="preserve">Физическая культура, спорт, культура и средства массовой </w:t>
            </w:r>
            <w:r>
              <w:lastRenderedPageBreak/>
              <w:t>информации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lastRenderedPageBreak/>
              <w:t xml:space="preserve">Отдел идеологической работы, культуры и по делам молодежи </w:t>
            </w:r>
            <w:r>
              <w:lastRenderedPageBreak/>
              <w:t>Кричевского районного исполнительного комитета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  <w:jc w:val="right"/>
            </w:pPr>
            <w:r>
              <w:lastRenderedPageBreak/>
              <w:t>694 611,00</w:t>
            </w:r>
          </w:p>
        </w:tc>
      </w:tr>
      <w:tr w:rsidR="008B364D">
        <w:trPr>
          <w:trHeight w:val="238"/>
        </w:trPr>
        <w:tc>
          <w:tcPr>
            <w:tcW w:w="20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lastRenderedPageBreak/>
              <w:t>7.2. подпрограмма 2 «Искусство и творчество»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Отдел идеологической работы, культуры и по делам молодежи Кричевского районного исполнительного комитета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  <w:jc w:val="right"/>
            </w:pPr>
            <w:r>
              <w:t>924 451,00</w:t>
            </w:r>
          </w:p>
        </w:tc>
      </w:tr>
      <w:tr w:rsidR="008B364D">
        <w:trPr>
          <w:trHeight w:val="238"/>
        </w:trPr>
        <w:tc>
          <w:tcPr>
            <w:tcW w:w="20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7.3. подпрограмма 3 «Архивы Беларуси»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Государственное учреждение «Кричевский районный архив»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  <w:jc w:val="right"/>
            </w:pPr>
            <w:r>
              <w:t>10 946,80</w:t>
            </w:r>
          </w:p>
        </w:tc>
      </w:tr>
      <w:tr w:rsidR="008B364D">
        <w:trPr>
          <w:trHeight w:val="238"/>
        </w:trPr>
        <w:tc>
          <w:tcPr>
            <w:tcW w:w="4242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Итого по программе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  <w:jc w:val="right"/>
            </w:pPr>
            <w:r>
              <w:t>1 630 008,80»;</w:t>
            </w:r>
          </w:p>
        </w:tc>
      </w:tr>
    </w:tbl>
    <w:p w:rsidR="008B364D" w:rsidRDefault="008B364D">
      <w:pPr>
        <w:pStyle w:val="newncpi"/>
      </w:pPr>
      <w:r>
        <w:t> </w:t>
      </w:r>
    </w:p>
    <w:p w:rsidR="008B364D" w:rsidRDefault="008B364D">
      <w:pPr>
        <w:pStyle w:val="newncpi"/>
      </w:pPr>
      <w:r>
        <w:t>позицию</w:t>
      </w:r>
    </w:p>
    <w:p w:rsidR="008B364D" w:rsidRDefault="008B364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73"/>
        <w:gridCol w:w="1425"/>
      </w:tblGrid>
      <w:tr w:rsidR="008B364D">
        <w:trPr>
          <w:trHeight w:val="238"/>
        </w:trPr>
        <w:tc>
          <w:tcPr>
            <w:tcW w:w="424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«ИТОГО</w:t>
            </w:r>
          </w:p>
        </w:tc>
        <w:tc>
          <w:tcPr>
            <w:tcW w:w="75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42 915 227,96»</w:t>
            </w:r>
          </w:p>
        </w:tc>
      </w:tr>
    </w:tbl>
    <w:p w:rsidR="008B364D" w:rsidRDefault="008B364D">
      <w:pPr>
        <w:pStyle w:val="newncpi"/>
      </w:pPr>
      <w:r>
        <w:t> </w:t>
      </w:r>
    </w:p>
    <w:p w:rsidR="008B364D" w:rsidRDefault="008B364D">
      <w:pPr>
        <w:pStyle w:val="newncpi0"/>
      </w:pPr>
      <w:r>
        <w:t>заменить позицией</w:t>
      </w:r>
    </w:p>
    <w:p w:rsidR="008B364D" w:rsidRDefault="008B364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73"/>
        <w:gridCol w:w="1425"/>
      </w:tblGrid>
      <w:tr w:rsidR="008B364D">
        <w:trPr>
          <w:trHeight w:val="238"/>
        </w:trPr>
        <w:tc>
          <w:tcPr>
            <w:tcW w:w="424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«ИТОГО</w:t>
            </w:r>
          </w:p>
        </w:tc>
        <w:tc>
          <w:tcPr>
            <w:tcW w:w="75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right"/>
            </w:pPr>
            <w:r>
              <w:t>42 940 727,96»;</w:t>
            </w:r>
          </w:p>
        </w:tc>
      </w:tr>
    </w:tbl>
    <w:p w:rsidR="008B364D" w:rsidRDefault="008B364D">
      <w:pPr>
        <w:pStyle w:val="newncpi"/>
      </w:pPr>
      <w:r>
        <w:t> </w:t>
      </w:r>
    </w:p>
    <w:p w:rsidR="008B364D" w:rsidRDefault="008B364D">
      <w:pPr>
        <w:pStyle w:val="underpoint"/>
      </w:pPr>
      <w:r>
        <w:t>1.8. приложение 7 к этому решению изложить в следующей редакции:</w:t>
      </w:r>
    </w:p>
    <w:p w:rsidR="008B364D" w:rsidRDefault="008B364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04"/>
        <w:gridCol w:w="2494"/>
      </w:tblGrid>
      <w:tr w:rsidR="008B364D">
        <w:tc>
          <w:tcPr>
            <w:tcW w:w="36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newncpi"/>
            </w:pPr>
            <w:r>
              <w:t> </w:t>
            </w:r>
          </w:p>
        </w:tc>
        <w:tc>
          <w:tcPr>
            <w:tcW w:w="13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append1"/>
            </w:pPr>
            <w:r>
              <w:rPr>
                <w:rStyle w:val="rednoun"/>
              </w:rPr>
              <w:t>«</w:t>
            </w:r>
            <w:r>
              <w:t>Приложение 7</w:t>
            </w:r>
          </w:p>
          <w:p w:rsidR="008B364D" w:rsidRDefault="008B364D">
            <w:pPr>
              <w:pStyle w:val="append"/>
            </w:pPr>
            <w:r>
              <w:t xml:space="preserve">к решению </w:t>
            </w:r>
            <w:r>
              <w:br/>
              <w:t xml:space="preserve">Кричевского районного </w:t>
            </w:r>
            <w:r>
              <w:br/>
              <w:t>Совета депутатов</w:t>
            </w:r>
            <w:r>
              <w:br/>
              <w:t>28.12.2017 № 53-2</w:t>
            </w:r>
            <w:r>
              <w:br/>
              <w:t>(в редакции решения</w:t>
            </w:r>
            <w:r>
              <w:br/>
              <w:t>Кричевского районного</w:t>
            </w:r>
            <w:r>
              <w:br/>
              <w:t>Совета депутатов</w:t>
            </w:r>
            <w:r>
              <w:br/>
              <w:t xml:space="preserve">26.10.2018 № 9-3) </w:t>
            </w:r>
          </w:p>
        </w:tc>
      </w:tr>
    </w:tbl>
    <w:p w:rsidR="008B364D" w:rsidRDefault="008B364D">
      <w:pPr>
        <w:pStyle w:val="titlep"/>
      </w:pPr>
      <w:r>
        <w:t>Средства, передаваемые из районного бюджета в бюджеты сельсоветов</w:t>
      </w:r>
    </w:p>
    <w:p w:rsidR="008B364D" w:rsidRDefault="008B364D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2"/>
        <w:gridCol w:w="1962"/>
        <w:gridCol w:w="3314"/>
      </w:tblGrid>
      <w:tr w:rsidR="008B364D">
        <w:trPr>
          <w:trHeight w:val="240"/>
        </w:trPr>
        <w:tc>
          <w:tcPr>
            <w:tcW w:w="219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364D" w:rsidRDefault="008B364D">
            <w:pPr>
              <w:pStyle w:val="table10"/>
              <w:jc w:val="center"/>
            </w:pPr>
            <w:r>
              <w:t>Бюджет</w:t>
            </w:r>
          </w:p>
        </w:tc>
        <w:tc>
          <w:tcPr>
            <w:tcW w:w="10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364D" w:rsidRDefault="008B364D">
            <w:pPr>
              <w:pStyle w:val="table10"/>
              <w:jc w:val="center"/>
            </w:pPr>
            <w:r>
              <w:t>Дотации</w:t>
            </w:r>
          </w:p>
        </w:tc>
        <w:tc>
          <w:tcPr>
            <w:tcW w:w="176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364D" w:rsidRDefault="008B364D">
            <w:pPr>
              <w:pStyle w:val="table10"/>
              <w:jc w:val="center"/>
            </w:pPr>
            <w:r>
              <w:t>Иные межбюджетные трансферты, передаваемые из вышестоящего бюджета нижестоящему бюджету</w:t>
            </w:r>
          </w:p>
        </w:tc>
      </w:tr>
      <w:tr w:rsidR="008B364D">
        <w:trPr>
          <w:trHeight w:val="240"/>
        </w:trPr>
        <w:tc>
          <w:tcPr>
            <w:tcW w:w="2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Ботвиновского сельсовета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20 069,00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8 000,00</w:t>
            </w:r>
          </w:p>
        </w:tc>
      </w:tr>
      <w:tr w:rsidR="008B364D">
        <w:trPr>
          <w:trHeight w:val="240"/>
        </w:trPr>
        <w:tc>
          <w:tcPr>
            <w:tcW w:w="2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Костюшковичского сельсовета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15 359,00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4 000,00</w:t>
            </w:r>
          </w:p>
        </w:tc>
      </w:tr>
      <w:tr w:rsidR="008B364D">
        <w:trPr>
          <w:trHeight w:val="240"/>
        </w:trPr>
        <w:tc>
          <w:tcPr>
            <w:tcW w:w="2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Краснобудского сельсовета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10 104,00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1 500,00</w:t>
            </w:r>
          </w:p>
        </w:tc>
      </w:tr>
      <w:tr w:rsidR="008B364D">
        <w:trPr>
          <w:trHeight w:val="240"/>
        </w:trPr>
        <w:tc>
          <w:tcPr>
            <w:tcW w:w="2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Лобковичского сельсовета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11 678,00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1 000,00</w:t>
            </w:r>
          </w:p>
        </w:tc>
      </w:tr>
      <w:tr w:rsidR="008B364D">
        <w:trPr>
          <w:trHeight w:val="240"/>
        </w:trPr>
        <w:tc>
          <w:tcPr>
            <w:tcW w:w="2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Молятичского сельсовета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8 838,00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500,00</w:t>
            </w:r>
          </w:p>
        </w:tc>
      </w:tr>
      <w:tr w:rsidR="008B364D">
        <w:trPr>
          <w:trHeight w:val="240"/>
        </w:trPr>
        <w:tc>
          <w:tcPr>
            <w:tcW w:w="219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364D" w:rsidRDefault="008B364D">
            <w:pPr>
              <w:pStyle w:val="table10"/>
            </w:pPr>
            <w:r>
              <w:t>ИТОГО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66 048,00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table10"/>
              <w:jc w:val="center"/>
            </w:pPr>
            <w:r>
              <w:t>15 000,00</w:t>
            </w:r>
            <w:r>
              <w:rPr>
                <w:rStyle w:val="rednoun"/>
              </w:rPr>
              <w:t>»</w:t>
            </w:r>
            <w:r>
              <w:t>.</w:t>
            </w:r>
          </w:p>
        </w:tc>
      </w:tr>
    </w:tbl>
    <w:p w:rsidR="008B364D" w:rsidRDefault="008B364D">
      <w:pPr>
        <w:pStyle w:val="newncpi"/>
      </w:pPr>
      <w:r>
        <w:t> </w:t>
      </w:r>
    </w:p>
    <w:p w:rsidR="008B364D" w:rsidRDefault="008B364D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8B364D" w:rsidRDefault="008B364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99"/>
        <w:gridCol w:w="4699"/>
      </w:tblGrid>
      <w:tr w:rsidR="008B364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364D" w:rsidRDefault="008B364D">
            <w:pPr>
              <w:pStyle w:val="newncpi0"/>
              <w:jc w:val="right"/>
            </w:pPr>
            <w:r>
              <w:rPr>
                <w:rStyle w:val="pers"/>
              </w:rPr>
              <w:t>И.В.Прудникова</w:t>
            </w:r>
          </w:p>
        </w:tc>
      </w:tr>
    </w:tbl>
    <w:p w:rsidR="008B364D" w:rsidRDefault="008B364D">
      <w:pPr>
        <w:pStyle w:val="newncpi"/>
      </w:pPr>
      <w:r>
        <w:t> </w:t>
      </w:r>
    </w:p>
    <w:p w:rsidR="00452CD7" w:rsidRDefault="00452CD7"/>
    <w:sectPr w:rsidR="00452CD7" w:rsidSect="008B36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235" w:rsidRPr="008B364D" w:rsidRDefault="004E7235" w:rsidP="008B364D">
      <w:r>
        <w:separator/>
      </w:r>
    </w:p>
  </w:endnote>
  <w:endnote w:type="continuationSeparator" w:id="0">
    <w:p w:rsidR="004E7235" w:rsidRPr="008B364D" w:rsidRDefault="004E7235" w:rsidP="008B3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64D" w:rsidRDefault="008B364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64D" w:rsidRDefault="008B364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64D" w:rsidRPr="008327BF" w:rsidRDefault="008B364D" w:rsidP="008327B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235" w:rsidRPr="008B364D" w:rsidRDefault="004E7235" w:rsidP="008B364D">
      <w:r>
        <w:separator/>
      </w:r>
    </w:p>
  </w:footnote>
  <w:footnote w:type="continuationSeparator" w:id="0">
    <w:p w:rsidR="004E7235" w:rsidRPr="008B364D" w:rsidRDefault="004E7235" w:rsidP="008B36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64D" w:rsidRDefault="00C80443" w:rsidP="00126902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B364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B364D" w:rsidRDefault="008B364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64D" w:rsidRPr="008B364D" w:rsidRDefault="00C80443" w:rsidP="00126902">
    <w:pPr>
      <w:pStyle w:val="a5"/>
      <w:framePr w:wrap="around" w:vAnchor="text" w:hAnchor="margin" w:xAlign="center" w:y="1"/>
      <w:rPr>
        <w:rStyle w:val="a9"/>
        <w:rFonts w:cs="Times New Roman"/>
      </w:rPr>
    </w:pPr>
    <w:r w:rsidRPr="008B364D">
      <w:rPr>
        <w:rStyle w:val="a9"/>
        <w:rFonts w:cs="Times New Roman"/>
      </w:rPr>
      <w:fldChar w:fldCharType="begin"/>
    </w:r>
    <w:r w:rsidR="008B364D" w:rsidRPr="008B364D">
      <w:rPr>
        <w:rStyle w:val="a9"/>
        <w:rFonts w:cs="Times New Roman"/>
      </w:rPr>
      <w:instrText xml:space="preserve">PAGE  </w:instrText>
    </w:r>
    <w:r w:rsidRPr="008B364D">
      <w:rPr>
        <w:rStyle w:val="a9"/>
        <w:rFonts w:cs="Times New Roman"/>
      </w:rPr>
      <w:fldChar w:fldCharType="separate"/>
    </w:r>
    <w:r w:rsidR="008327BF">
      <w:rPr>
        <w:rStyle w:val="a9"/>
        <w:rFonts w:cs="Times New Roman"/>
        <w:noProof/>
      </w:rPr>
      <w:t>2</w:t>
    </w:r>
    <w:r w:rsidRPr="008B364D">
      <w:rPr>
        <w:rStyle w:val="a9"/>
        <w:rFonts w:cs="Times New Roman"/>
      </w:rPr>
      <w:fldChar w:fldCharType="end"/>
    </w:r>
  </w:p>
  <w:p w:rsidR="008B364D" w:rsidRPr="008B364D" w:rsidRDefault="008B364D">
    <w:pPr>
      <w:pStyle w:val="a5"/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64D" w:rsidRDefault="008B364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B364D"/>
    <w:rsid w:val="00095833"/>
    <w:rsid w:val="0011095A"/>
    <w:rsid w:val="00253F18"/>
    <w:rsid w:val="003144CF"/>
    <w:rsid w:val="00452CD7"/>
    <w:rsid w:val="004E7235"/>
    <w:rsid w:val="0057685B"/>
    <w:rsid w:val="00690BB8"/>
    <w:rsid w:val="007D0825"/>
    <w:rsid w:val="008327BF"/>
    <w:rsid w:val="008B364D"/>
    <w:rsid w:val="00A0416A"/>
    <w:rsid w:val="00C80443"/>
    <w:rsid w:val="00F76DB3"/>
    <w:rsid w:val="00FC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6A"/>
    <w:pPr>
      <w:spacing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364D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8B364D"/>
    <w:rPr>
      <w:color w:val="154C94"/>
      <w:u w:val="single"/>
    </w:rPr>
  </w:style>
  <w:style w:type="paragraph" w:customStyle="1" w:styleId="part">
    <w:name w:val="part"/>
    <w:basedOn w:val="a"/>
    <w:rsid w:val="008B364D"/>
    <w:pPr>
      <w:spacing w:before="240" w:after="240"/>
      <w:jc w:val="center"/>
    </w:pPr>
    <w:rPr>
      <w:rFonts w:eastAsiaTheme="minorEastAsia" w:cs="Times New Roman"/>
      <w:b/>
      <w:bCs/>
      <w:caps/>
    </w:rPr>
  </w:style>
  <w:style w:type="paragraph" w:customStyle="1" w:styleId="article">
    <w:name w:val="article"/>
    <w:basedOn w:val="a"/>
    <w:rsid w:val="008B364D"/>
    <w:pPr>
      <w:spacing w:before="240" w:after="240"/>
      <w:ind w:left="1922" w:hanging="1355"/>
    </w:pPr>
    <w:rPr>
      <w:rFonts w:eastAsia="Times New Roman" w:cs="Times New Roman"/>
      <w:b/>
      <w:bCs/>
    </w:rPr>
  </w:style>
  <w:style w:type="paragraph" w:customStyle="1" w:styleId="title">
    <w:name w:val="title"/>
    <w:basedOn w:val="a"/>
    <w:rsid w:val="008B364D"/>
    <w:pPr>
      <w:spacing w:before="240" w:after="240"/>
      <w:ind w:right="2268"/>
    </w:pPr>
    <w:rPr>
      <w:rFonts w:eastAsia="Times New Roman" w:cs="Times New Roman"/>
      <w:b/>
      <w:bCs/>
      <w:sz w:val="28"/>
      <w:szCs w:val="28"/>
    </w:rPr>
  </w:style>
  <w:style w:type="paragraph" w:customStyle="1" w:styleId="titlencpi">
    <w:name w:val="titlencpi"/>
    <w:basedOn w:val="a"/>
    <w:rsid w:val="008B364D"/>
    <w:pPr>
      <w:spacing w:before="240" w:after="240"/>
      <w:ind w:right="2268"/>
    </w:pPr>
    <w:rPr>
      <w:rFonts w:eastAsia="Times New Roman" w:cs="Times New Roman"/>
      <w:b/>
      <w:bCs/>
      <w:sz w:val="28"/>
      <w:szCs w:val="28"/>
    </w:rPr>
  </w:style>
  <w:style w:type="paragraph" w:customStyle="1" w:styleId="aspaper">
    <w:name w:val="aspaper"/>
    <w:basedOn w:val="a"/>
    <w:rsid w:val="008B364D"/>
    <w:pPr>
      <w:jc w:val="center"/>
    </w:pPr>
    <w:rPr>
      <w:rFonts w:eastAsiaTheme="minorEastAsia" w:cs="Times New Roman"/>
      <w:b/>
      <w:bCs/>
      <w:color w:val="FF0000"/>
    </w:rPr>
  </w:style>
  <w:style w:type="paragraph" w:customStyle="1" w:styleId="chapter">
    <w:name w:val="chapter"/>
    <w:basedOn w:val="a"/>
    <w:rsid w:val="008B364D"/>
    <w:pPr>
      <w:spacing w:before="240" w:after="240"/>
      <w:jc w:val="center"/>
    </w:pPr>
    <w:rPr>
      <w:rFonts w:eastAsiaTheme="minorEastAsia" w:cs="Times New Roman"/>
      <w:b/>
      <w:bCs/>
      <w:caps/>
    </w:rPr>
  </w:style>
  <w:style w:type="paragraph" w:customStyle="1" w:styleId="titleg">
    <w:name w:val="titleg"/>
    <w:basedOn w:val="a"/>
    <w:rsid w:val="008B364D"/>
    <w:pPr>
      <w:jc w:val="center"/>
    </w:pPr>
    <w:rPr>
      <w:rFonts w:eastAsiaTheme="minorEastAsia" w:cs="Times New Roman"/>
      <w:b/>
      <w:bCs/>
    </w:rPr>
  </w:style>
  <w:style w:type="paragraph" w:customStyle="1" w:styleId="titlepr">
    <w:name w:val="titlepr"/>
    <w:basedOn w:val="a"/>
    <w:rsid w:val="008B364D"/>
    <w:pPr>
      <w:jc w:val="center"/>
    </w:pPr>
    <w:rPr>
      <w:rFonts w:eastAsiaTheme="minorEastAsia" w:cs="Times New Roman"/>
      <w:b/>
      <w:bCs/>
    </w:rPr>
  </w:style>
  <w:style w:type="paragraph" w:customStyle="1" w:styleId="agree">
    <w:name w:val="agree"/>
    <w:basedOn w:val="a"/>
    <w:rsid w:val="008B364D"/>
    <w:pPr>
      <w:spacing w:after="28"/>
    </w:pPr>
    <w:rPr>
      <w:rFonts w:eastAsiaTheme="minorEastAsia" w:cs="Times New Roman"/>
      <w:sz w:val="22"/>
      <w:szCs w:val="22"/>
    </w:rPr>
  </w:style>
  <w:style w:type="paragraph" w:customStyle="1" w:styleId="razdel">
    <w:name w:val="razdel"/>
    <w:basedOn w:val="a"/>
    <w:rsid w:val="008B364D"/>
    <w:pPr>
      <w:ind w:firstLine="567"/>
      <w:jc w:val="center"/>
    </w:pPr>
    <w:rPr>
      <w:rFonts w:eastAsiaTheme="minorEastAsia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rsid w:val="008B364D"/>
    <w:pPr>
      <w:jc w:val="center"/>
    </w:pPr>
    <w:rPr>
      <w:rFonts w:eastAsiaTheme="minorEastAsia" w:cs="Times New Roman"/>
      <w:b/>
      <w:bCs/>
      <w:caps/>
    </w:rPr>
  </w:style>
  <w:style w:type="paragraph" w:customStyle="1" w:styleId="titlep">
    <w:name w:val="titlep"/>
    <w:basedOn w:val="a"/>
    <w:rsid w:val="008B364D"/>
    <w:pPr>
      <w:spacing w:before="240" w:after="240"/>
      <w:jc w:val="center"/>
    </w:pPr>
    <w:rPr>
      <w:rFonts w:eastAsiaTheme="minorEastAsia" w:cs="Times New Roman"/>
      <w:b/>
      <w:bCs/>
    </w:rPr>
  </w:style>
  <w:style w:type="paragraph" w:customStyle="1" w:styleId="onestring">
    <w:name w:val="onestring"/>
    <w:basedOn w:val="a"/>
    <w:rsid w:val="008B364D"/>
    <w:pPr>
      <w:jc w:val="right"/>
    </w:pPr>
    <w:rPr>
      <w:rFonts w:eastAsiaTheme="minorEastAsia" w:cs="Times New Roman"/>
      <w:sz w:val="22"/>
      <w:szCs w:val="22"/>
    </w:rPr>
  </w:style>
  <w:style w:type="paragraph" w:customStyle="1" w:styleId="titleu">
    <w:name w:val="titleu"/>
    <w:basedOn w:val="a"/>
    <w:rsid w:val="008B364D"/>
    <w:pPr>
      <w:spacing w:before="240" w:after="240"/>
    </w:pPr>
    <w:rPr>
      <w:rFonts w:eastAsiaTheme="minorEastAsia" w:cs="Times New Roman"/>
      <w:b/>
      <w:bCs/>
    </w:rPr>
  </w:style>
  <w:style w:type="paragraph" w:customStyle="1" w:styleId="titlek">
    <w:name w:val="titlek"/>
    <w:basedOn w:val="a"/>
    <w:rsid w:val="008B364D"/>
    <w:pPr>
      <w:spacing w:before="240"/>
      <w:jc w:val="center"/>
    </w:pPr>
    <w:rPr>
      <w:rFonts w:eastAsiaTheme="minorEastAsia" w:cs="Times New Roman"/>
      <w:caps/>
    </w:rPr>
  </w:style>
  <w:style w:type="paragraph" w:customStyle="1" w:styleId="izvlechen">
    <w:name w:val="izvlechen"/>
    <w:basedOn w:val="a"/>
    <w:rsid w:val="008B364D"/>
    <w:rPr>
      <w:rFonts w:eastAsiaTheme="minorEastAsia" w:cs="Times New Roman"/>
      <w:sz w:val="20"/>
      <w:szCs w:val="20"/>
    </w:rPr>
  </w:style>
  <w:style w:type="paragraph" w:customStyle="1" w:styleId="point">
    <w:name w:val="point"/>
    <w:basedOn w:val="a"/>
    <w:rsid w:val="008B364D"/>
    <w:pPr>
      <w:ind w:firstLine="567"/>
      <w:jc w:val="both"/>
    </w:pPr>
    <w:rPr>
      <w:rFonts w:eastAsiaTheme="minorEastAsia" w:cs="Times New Roman"/>
    </w:rPr>
  </w:style>
  <w:style w:type="paragraph" w:customStyle="1" w:styleId="underpoint">
    <w:name w:val="underpoint"/>
    <w:basedOn w:val="a"/>
    <w:rsid w:val="008B364D"/>
    <w:pPr>
      <w:ind w:firstLine="567"/>
      <w:jc w:val="both"/>
    </w:pPr>
    <w:rPr>
      <w:rFonts w:eastAsiaTheme="minorEastAsia" w:cs="Times New Roman"/>
    </w:rPr>
  </w:style>
  <w:style w:type="paragraph" w:customStyle="1" w:styleId="signed">
    <w:name w:val="signed"/>
    <w:basedOn w:val="a"/>
    <w:rsid w:val="008B364D"/>
    <w:pPr>
      <w:ind w:firstLine="567"/>
      <w:jc w:val="both"/>
    </w:pPr>
    <w:rPr>
      <w:rFonts w:eastAsiaTheme="minorEastAsia" w:cs="Times New Roman"/>
    </w:rPr>
  </w:style>
  <w:style w:type="paragraph" w:customStyle="1" w:styleId="odobren">
    <w:name w:val="odobren"/>
    <w:basedOn w:val="a"/>
    <w:rsid w:val="008B364D"/>
    <w:rPr>
      <w:rFonts w:eastAsiaTheme="minorEastAsia" w:cs="Times New Roman"/>
      <w:sz w:val="22"/>
      <w:szCs w:val="22"/>
    </w:rPr>
  </w:style>
  <w:style w:type="paragraph" w:customStyle="1" w:styleId="odobren1">
    <w:name w:val="odobren1"/>
    <w:basedOn w:val="a"/>
    <w:rsid w:val="008B364D"/>
    <w:pPr>
      <w:spacing w:after="120"/>
    </w:pPr>
    <w:rPr>
      <w:rFonts w:eastAsiaTheme="minorEastAsia" w:cs="Times New Roman"/>
      <w:sz w:val="22"/>
      <w:szCs w:val="22"/>
    </w:rPr>
  </w:style>
  <w:style w:type="paragraph" w:customStyle="1" w:styleId="comment">
    <w:name w:val="comment"/>
    <w:basedOn w:val="a"/>
    <w:rsid w:val="008B364D"/>
    <w:pPr>
      <w:ind w:firstLine="709"/>
      <w:jc w:val="both"/>
    </w:pPr>
    <w:rPr>
      <w:rFonts w:eastAsiaTheme="minorEastAsia" w:cs="Times New Roman"/>
      <w:sz w:val="20"/>
      <w:szCs w:val="20"/>
    </w:rPr>
  </w:style>
  <w:style w:type="paragraph" w:customStyle="1" w:styleId="preamble">
    <w:name w:val="preamble"/>
    <w:basedOn w:val="a"/>
    <w:rsid w:val="008B364D"/>
    <w:pPr>
      <w:ind w:firstLine="567"/>
      <w:jc w:val="both"/>
    </w:pPr>
    <w:rPr>
      <w:rFonts w:eastAsiaTheme="minorEastAsia" w:cs="Times New Roman"/>
    </w:rPr>
  </w:style>
  <w:style w:type="paragraph" w:customStyle="1" w:styleId="snoski">
    <w:name w:val="snoski"/>
    <w:basedOn w:val="a"/>
    <w:rsid w:val="008B364D"/>
    <w:pPr>
      <w:ind w:firstLine="567"/>
      <w:jc w:val="both"/>
    </w:pPr>
    <w:rPr>
      <w:rFonts w:eastAsiaTheme="minorEastAsia" w:cs="Times New Roman"/>
      <w:sz w:val="20"/>
      <w:szCs w:val="20"/>
    </w:rPr>
  </w:style>
  <w:style w:type="paragraph" w:customStyle="1" w:styleId="snoskiline">
    <w:name w:val="snoskiline"/>
    <w:basedOn w:val="a"/>
    <w:rsid w:val="008B364D"/>
    <w:pPr>
      <w:jc w:val="both"/>
    </w:pPr>
    <w:rPr>
      <w:rFonts w:eastAsiaTheme="minorEastAsia" w:cs="Times New Roman"/>
      <w:sz w:val="20"/>
      <w:szCs w:val="20"/>
    </w:rPr>
  </w:style>
  <w:style w:type="paragraph" w:customStyle="1" w:styleId="paragraph">
    <w:name w:val="paragraph"/>
    <w:basedOn w:val="a"/>
    <w:rsid w:val="008B364D"/>
    <w:pPr>
      <w:spacing w:before="240" w:after="240"/>
      <w:ind w:firstLine="567"/>
      <w:jc w:val="center"/>
    </w:pPr>
    <w:rPr>
      <w:rFonts w:eastAsiaTheme="minorEastAsia" w:cs="Times New Roman"/>
      <w:b/>
      <w:bCs/>
    </w:rPr>
  </w:style>
  <w:style w:type="paragraph" w:customStyle="1" w:styleId="table10">
    <w:name w:val="table10"/>
    <w:basedOn w:val="a"/>
    <w:rsid w:val="008B364D"/>
    <w:rPr>
      <w:rFonts w:eastAsiaTheme="minorEastAsia" w:cs="Times New Roman"/>
      <w:sz w:val="20"/>
      <w:szCs w:val="20"/>
    </w:rPr>
  </w:style>
  <w:style w:type="paragraph" w:customStyle="1" w:styleId="numnrpa">
    <w:name w:val="numnrpa"/>
    <w:basedOn w:val="a"/>
    <w:rsid w:val="008B364D"/>
    <w:rPr>
      <w:rFonts w:eastAsiaTheme="minorEastAsia" w:cs="Times New Roman"/>
      <w:sz w:val="36"/>
      <w:szCs w:val="36"/>
    </w:rPr>
  </w:style>
  <w:style w:type="paragraph" w:customStyle="1" w:styleId="append">
    <w:name w:val="append"/>
    <w:basedOn w:val="a"/>
    <w:rsid w:val="008B364D"/>
    <w:rPr>
      <w:rFonts w:eastAsiaTheme="minorEastAsia" w:cs="Times New Roman"/>
      <w:sz w:val="22"/>
      <w:szCs w:val="22"/>
    </w:rPr>
  </w:style>
  <w:style w:type="paragraph" w:customStyle="1" w:styleId="prinodobren">
    <w:name w:val="prinodobren"/>
    <w:basedOn w:val="a"/>
    <w:rsid w:val="008B364D"/>
    <w:pPr>
      <w:spacing w:before="240" w:after="240"/>
    </w:pPr>
    <w:rPr>
      <w:rFonts w:eastAsiaTheme="minorEastAsia" w:cs="Times New Roman"/>
      <w:i/>
      <w:iCs/>
    </w:rPr>
  </w:style>
  <w:style w:type="paragraph" w:customStyle="1" w:styleId="spiski">
    <w:name w:val="spiski"/>
    <w:basedOn w:val="a"/>
    <w:rsid w:val="008B364D"/>
    <w:rPr>
      <w:rFonts w:eastAsiaTheme="minorEastAsia" w:cs="Times New Roman"/>
    </w:rPr>
  </w:style>
  <w:style w:type="paragraph" w:customStyle="1" w:styleId="nonumheader">
    <w:name w:val="nonumheader"/>
    <w:basedOn w:val="a"/>
    <w:rsid w:val="008B364D"/>
    <w:pPr>
      <w:spacing w:before="240" w:after="240"/>
      <w:jc w:val="center"/>
    </w:pPr>
    <w:rPr>
      <w:rFonts w:eastAsiaTheme="minorEastAsia" w:cs="Times New Roman"/>
      <w:b/>
      <w:bCs/>
    </w:rPr>
  </w:style>
  <w:style w:type="paragraph" w:customStyle="1" w:styleId="numheader">
    <w:name w:val="numheader"/>
    <w:basedOn w:val="a"/>
    <w:rsid w:val="008B364D"/>
    <w:pPr>
      <w:spacing w:before="240" w:after="240"/>
      <w:jc w:val="center"/>
    </w:pPr>
    <w:rPr>
      <w:rFonts w:eastAsiaTheme="minorEastAsia" w:cs="Times New Roman"/>
      <w:b/>
      <w:bCs/>
    </w:rPr>
  </w:style>
  <w:style w:type="paragraph" w:customStyle="1" w:styleId="agreefio">
    <w:name w:val="agreefio"/>
    <w:basedOn w:val="a"/>
    <w:rsid w:val="008B364D"/>
    <w:pPr>
      <w:ind w:firstLine="1021"/>
      <w:jc w:val="both"/>
    </w:pPr>
    <w:rPr>
      <w:rFonts w:eastAsiaTheme="minorEastAsia" w:cs="Times New Roman"/>
      <w:sz w:val="22"/>
      <w:szCs w:val="22"/>
    </w:rPr>
  </w:style>
  <w:style w:type="paragraph" w:customStyle="1" w:styleId="agreedate">
    <w:name w:val="agreedate"/>
    <w:basedOn w:val="a"/>
    <w:rsid w:val="008B364D"/>
    <w:pPr>
      <w:jc w:val="both"/>
    </w:pPr>
    <w:rPr>
      <w:rFonts w:eastAsiaTheme="minorEastAsia" w:cs="Times New Roman"/>
      <w:sz w:val="22"/>
      <w:szCs w:val="22"/>
    </w:rPr>
  </w:style>
  <w:style w:type="paragraph" w:customStyle="1" w:styleId="changeadd">
    <w:name w:val="changeadd"/>
    <w:basedOn w:val="a"/>
    <w:rsid w:val="008B364D"/>
    <w:pPr>
      <w:ind w:left="1134" w:firstLine="567"/>
      <w:jc w:val="both"/>
    </w:pPr>
    <w:rPr>
      <w:rFonts w:eastAsiaTheme="minorEastAsia" w:cs="Times New Roman"/>
    </w:rPr>
  </w:style>
  <w:style w:type="paragraph" w:customStyle="1" w:styleId="changei">
    <w:name w:val="changei"/>
    <w:basedOn w:val="a"/>
    <w:rsid w:val="008B364D"/>
    <w:pPr>
      <w:ind w:left="1021"/>
    </w:pPr>
    <w:rPr>
      <w:rFonts w:eastAsiaTheme="minorEastAsia" w:cs="Times New Roman"/>
    </w:rPr>
  </w:style>
  <w:style w:type="paragraph" w:customStyle="1" w:styleId="changeutrs">
    <w:name w:val="changeutrs"/>
    <w:basedOn w:val="a"/>
    <w:rsid w:val="008B364D"/>
    <w:pPr>
      <w:spacing w:after="240"/>
      <w:ind w:left="1134"/>
      <w:jc w:val="both"/>
    </w:pPr>
    <w:rPr>
      <w:rFonts w:eastAsia="Times New Roman" w:cs="Times New Roman"/>
    </w:rPr>
  </w:style>
  <w:style w:type="paragraph" w:customStyle="1" w:styleId="changeold">
    <w:name w:val="changeold"/>
    <w:basedOn w:val="a"/>
    <w:rsid w:val="008B364D"/>
    <w:pPr>
      <w:spacing w:before="240" w:after="240"/>
      <w:ind w:firstLine="567"/>
      <w:jc w:val="center"/>
    </w:pPr>
    <w:rPr>
      <w:rFonts w:eastAsiaTheme="minorEastAsia" w:cs="Times New Roman"/>
      <w:i/>
      <w:iCs/>
    </w:rPr>
  </w:style>
  <w:style w:type="paragraph" w:customStyle="1" w:styleId="append1">
    <w:name w:val="append1"/>
    <w:basedOn w:val="a"/>
    <w:rsid w:val="008B364D"/>
    <w:pPr>
      <w:spacing w:after="28"/>
    </w:pPr>
    <w:rPr>
      <w:rFonts w:eastAsiaTheme="minorEastAsia" w:cs="Times New Roman"/>
      <w:sz w:val="22"/>
      <w:szCs w:val="22"/>
    </w:rPr>
  </w:style>
  <w:style w:type="paragraph" w:customStyle="1" w:styleId="cap1">
    <w:name w:val="cap1"/>
    <w:basedOn w:val="a"/>
    <w:rsid w:val="008B364D"/>
    <w:rPr>
      <w:rFonts w:eastAsiaTheme="minorEastAsia" w:cs="Times New Roman"/>
      <w:sz w:val="22"/>
      <w:szCs w:val="22"/>
    </w:rPr>
  </w:style>
  <w:style w:type="paragraph" w:customStyle="1" w:styleId="capu1">
    <w:name w:val="capu1"/>
    <w:basedOn w:val="a"/>
    <w:rsid w:val="008B364D"/>
    <w:pPr>
      <w:spacing w:after="120"/>
    </w:pPr>
    <w:rPr>
      <w:rFonts w:eastAsiaTheme="minorEastAsia" w:cs="Times New Roman"/>
      <w:sz w:val="22"/>
      <w:szCs w:val="22"/>
    </w:rPr>
  </w:style>
  <w:style w:type="paragraph" w:customStyle="1" w:styleId="newncpi">
    <w:name w:val="newncpi"/>
    <w:basedOn w:val="a"/>
    <w:rsid w:val="008B364D"/>
    <w:pPr>
      <w:ind w:firstLine="567"/>
      <w:jc w:val="both"/>
    </w:pPr>
    <w:rPr>
      <w:rFonts w:eastAsiaTheme="minorEastAsia" w:cs="Times New Roman"/>
    </w:rPr>
  </w:style>
  <w:style w:type="paragraph" w:customStyle="1" w:styleId="newncpi0">
    <w:name w:val="newncpi0"/>
    <w:basedOn w:val="a"/>
    <w:rsid w:val="008B364D"/>
    <w:pPr>
      <w:jc w:val="both"/>
    </w:pPr>
    <w:rPr>
      <w:rFonts w:eastAsiaTheme="minorEastAsia" w:cs="Times New Roman"/>
    </w:rPr>
  </w:style>
  <w:style w:type="paragraph" w:customStyle="1" w:styleId="newncpi1">
    <w:name w:val="newncpi1"/>
    <w:basedOn w:val="a"/>
    <w:rsid w:val="008B364D"/>
    <w:pPr>
      <w:ind w:left="567"/>
      <w:jc w:val="both"/>
    </w:pPr>
    <w:rPr>
      <w:rFonts w:eastAsiaTheme="minorEastAsia" w:cs="Times New Roman"/>
    </w:rPr>
  </w:style>
  <w:style w:type="paragraph" w:customStyle="1" w:styleId="edizmeren">
    <w:name w:val="edizmeren"/>
    <w:basedOn w:val="a"/>
    <w:rsid w:val="008B364D"/>
    <w:pPr>
      <w:jc w:val="right"/>
    </w:pPr>
    <w:rPr>
      <w:rFonts w:eastAsiaTheme="minorEastAsia" w:cs="Times New Roman"/>
      <w:sz w:val="20"/>
      <w:szCs w:val="20"/>
    </w:rPr>
  </w:style>
  <w:style w:type="paragraph" w:customStyle="1" w:styleId="zagrazdel">
    <w:name w:val="zagrazdel"/>
    <w:basedOn w:val="a"/>
    <w:rsid w:val="008B364D"/>
    <w:pPr>
      <w:spacing w:before="240" w:after="240"/>
      <w:jc w:val="center"/>
    </w:pPr>
    <w:rPr>
      <w:rFonts w:eastAsiaTheme="minorEastAsia" w:cs="Times New Roman"/>
      <w:b/>
      <w:bCs/>
      <w:caps/>
    </w:rPr>
  </w:style>
  <w:style w:type="paragraph" w:customStyle="1" w:styleId="placeprin">
    <w:name w:val="placeprin"/>
    <w:basedOn w:val="a"/>
    <w:rsid w:val="008B364D"/>
    <w:pPr>
      <w:jc w:val="center"/>
    </w:pPr>
    <w:rPr>
      <w:rFonts w:eastAsiaTheme="minorEastAsia" w:cs="Times New Roman"/>
    </w:rPr>
  </w:style>
  <w:style w:type="paragraph" w:customStyle="1" w:styleId="primer">
    <w:name w:val="primer"/>
    <w:basedOn w:val="a"/>
    <w:rsid w:val="008B364D"/>
    <w:pPr>
      <w:ind w:firstLine="567"/>
      <w:jc w:val="both"/>
    </w:pPr>
    <w:rPr>
      <w:rFonts w:eastAsiaTheme="minorEastAsia" w:cs="Times New Roman"/>
      <w:sz w:val="20"/>
      <w:szCs w:val="20"/>
    </w:rPr>
  </w:style>
  <w:style w:type="paragraph" w:customStyle="1" w:styleId="withpar">
    <w:name w:val="withpar"/>
    <w:basedOn w:val="a"/>
    <w:rsid w:val="008B364D"/>
    <w:pPr>
      <w:ind w:firstLine="567"/>
      <w:jc w:val="both"/>
    </w:pPr>
    <w:rPr>
      <w:rFonts w:eastAsiaTheme="minorEastAsia" w:cs="Times New Roman"/>
    </w:rPr>
  </w:style>
  <w:style w:type="paragraph" w:customStyle="1" w:styleId="withoutpar">
    <w:name w:val="withoutpar"/>
    <w:basedOn w:val="a"/>
    <w:rsid w:val="008B364D"/>
    <w:pPr>
      <w:spacing w:after="60"/>
      <w:jc w:val="both"/>
    </w:pPr>
    <w:rPr>
      <w:rFonts w:eastAsiaTheme="minorEastAsia" w:cs="Times New Roman"/>
    </w:rPr>
  </w:style>
  <w:style w:type="paragraph" w:customStyle="1" w:styleId="undline">
    <w:name w:val="undline"/>
    <w:basedOn w:val="a"/>
    <w:rsid w:val="008B364D"/>
    <w:pPr>
      <w:jc w:val="both"/>
    </w:pPr>
    <w:rPr>
      <w:rFonts w:eastAsiaTheme="minorEastAsia" w:cs="Times New Roman"/>
      <w:sz w:val="20"/>
      <w:szCs w:val="20"/>
    </w:rPr>
  </w:style>
  <w:style w:type="paragraph" w:customStyle="1" w:styleId="underline">
    <w:name w:val="underline"/>
    <w:basedOn w:val="a"/>
    <w:rsid w:val="008B364D"/>
    <w:pPr>
      <w:jc w:val="both"/>
    </w:pPr>
    <w:rPr>
      <w:rFonts w:eastAsiaTheme="minorEastAsia" w:cs="Times New Roman"/>
      <w:sz w:val="20"/>
      <w:szCs w:val="20"/>
    </w:rPr>
  </w:style>
  <w:style w:type="paragraph" w:customStyle="1" w:styleId="ncpicomment">
    <w:name w:val="ncpicomment"/>
    <w:basedOn w:val="a"/>
    <w:rsid w:val="008B364D"/>
    <w:pPr>
      <w:spacing w:before="120"/>
      <w:ind w:left="1134"/>
      <w:jc w:val="both"/>
    </w:pPr>
    <w:rPr>
      <w:rFonts w:eastAsiaTheme="minorEastAsia" w:cs="Times New Roman"/>
      <w:i/>
      <w:iCs/>
    </w:rPr>
  </w:style>
  <w:style w:type="paragraph" w:customStyle="1" w:styleId="rekviziti">
    <w:name w:val="rekviziti"/>
    <w:basedOn w:val="a"/>
    <w:rsid w:val="008B364D"/>
    <w:pPr>
      <w:ind w:left="1134"/>
      <w:jc w:val="both"/>
    </w:pPr>
    <w:rPr>
      <w:rFonts w:eastAsiaTheme="minorEastAsia" w:cs="Times New Roman"/>
    </w:rPr>
  </w:style>
  <w:style w:type="paragraph" w:customStyle="1" w:styleId="ncpidel">
    <w:name w:val="ncpidel"/>
    <w:basedOn w:val="a"/>
    <w:rsid w:val="008B364D"/>
    <w:pPr>
      <w:ind w:left="1134" w:firstLine="567"/>
      <w:jc w:val="both"/>
    </w:pPr>
    <w:rPr>
      <w:rFonts w:eastAsiaTheme="minorEastAsia" w:cs="Times New Roman"/>
    </w:rPr>
  </w:style>
  <w:style w:type="paragraph" w:customStyle="1" w:styleId="tsifra">
    <w:name w:val="tsifra"/>
    <w:basedOn w:val="a"/>
    <w:rsid w:val="008B364D"/>
    <w:rPr>
      <w:rFonts w:eastAsiaTheme="minorEastAsia" w:cs="Times New Roman"/>
      <w:b/>
      <w:bCs/>
      <w:sz w:val="36"/>
      <w:szCs w:val="36"/>
    </w:rPr>
  </w:style>
  <w:style w:type="paragraph" w:customStyle="1" w:styleId="articleintext">
    <w:name w:val="articleintext"/>
    <w:basedOn w:val="a"/>
    <w:rsid w:val="008B364D"/>
    <w:pPr>
      <w:ind w:firstLine="567"/>
      <w:jc w:val="both"/>
    </w:pPr>
    <w:rPr>
      <w:rFonts w:eastAsiaTheme="minorEastAsia" w:cs="Times New Roman"/>
    </w:rPr>
  </w:style>
  <w:style w:type="paragraph" w:customStyle="1" w:styleId="newncpiv">
    <w:name w:val="newncpiv"/>
    <w:basedOn w:val="a"/>
    <w:rsid w:val="008B364D"/>
    <w:pPr>
      <w:ind w:firstLine="567"/>
      <w:jc w:val="both"/>
    </w:pPr>
    <w:rPr>
      <w:rFonts w:eastAsiaTheme="minorEastAsia" w:cs="Times New Roman"/>
      <w:i/>
      <w:iCs/>
    </w:rPr>
  </w:style>
  <w:style w:type="paragraph" w:customStyle="1" w:styleId="snoskiv">
    <w:name w:val="snoskiv"/>
    <w:basedOn w:val="a"/>
    <w:rsid w:val="008B364D"/>
    <w:pPr>
      <w:ind w:firstLine="567"/>
      <w:jc w:val="both"/>
    </w:pPr>
    <w:rPr>
      <w:rFonts w:eastAsiaTheme="minorEastAsia" w:cs="Times New Roman"/>
      <w:i/>
      <w:iCs/>
      <w:sz w:val="20"/>
      <w:szCs w:val="20"/>
    </w:rPr>
  </w:style>
  <w:style w:type="paragraph" w:customStyle="1" w:styleId="articlev">
    <w:name w:val="articlev"/>
    <w:basedOn w:val="a"/>
    <w:rsid w:val="008B364D"/>
    <w:pPr>
      <w:spacing w:before="240" w:after="240"/>
      <w:ind w:firstLine="567"/>
    </w:pPr>
    <w:rPr>
      <w:rFonts w:eastAsiaTheme="minorEastAsia" w:cs="Times New Roman"/>
      <w:i/>
      <w:iCs/>
    </w:rPr>
  </w:style>
  <w:style w:type="paragraph" w:customStyle="1" w:styleId="contentword">
    <w:name w:val="contentword"/>
    <w:basedOn w:val="a"/>
    <w:rsid w:val="008B364D"/>
    <w:pPr>
      <w:spacing w:before="240" w:after="240"/>
      <w:ind w:firstLine="567"/>
      <w:jc w:val="center"/>
    </w:pPr>
    <w:rPr>
      <w:rFonts w:eastAsiaTheme="minorEastAsia" w:cs="Times New Roman"/>
      <w:caps/>
      <w:sz w:val="22"/>
      <w:szCs w:val="22"/>
    </w:rPr>
  </w:style>
  <w:style w:type="paragraph" w:customStyle="1" w:styleId="contenttext">
    <w:name w:val="contenttext"/>
    <w:basedOn w:val="a"/>
    <w:rsid w:val="008B364D"/>
    <w:pPr>
      <w:ind w:left="1134" w:hanging="1134"/>
    </w:pPr>
    <w:rPr>
      <w:rFonts w:eastAsiaTheme="minorEastAsia" w:cs="Times New Roman"/>
      <w:sz w:val="22"/>
      <w:szCs w:val="22"/>
    </w:rPr>
  </w:style>
  <w:style w:type="paragraph" w:customStyle="1" w:styleId="gosreg">
    <w:name w:val="gosreg"/>
    <w:basedOn w:val="a"/>
    <w:rsid w:val="008B364D"/>
    <w:pPr>
      <w:jc w:val="both"/>
    </w:pPr>
    <w:rPr>
      <w:rFonts w:eastAsiaTheme="minorEastAsia" w:cs="Times New Roman"/>
      <w:i/>
      <w:iCs/>
      <w:sz w:val="20"/>
      <w:szCs w:val="20"/>
    </w:rPr>
  </w:style>
  <w:style w:type="paragraph" w:customStyle="1" w:styleId="articlect">
    <w:name w:val="articlect"/>
    <w:basedOn w:val="a"/>
    <w:rsid w:val="008B364D"/>
    <w:pPr>
      <w:spacing w:before="240" w:after="240"/>
      <w:jc w:val="center"/>
    </w:pPr>
    <w:rPr>
      <w:rFonts w:eastAsiaTheme="minorEastAsia" w:cs="Times New Roman"/>
      <w:b/>
      <w:bCs/>
    </w:rPr>
  </w:style>
  <w:style w:type="paragraph" w:customStyle="1" w:styleId="letter">
    <w:name w:val="letter"/>
    <w:basedOn w:val="a"/>
    <w:rsid w:val="008B364D"/>
    <w:pPr>
      <w:spacing w:before="240" w:after="240"/>
    </w:pPr>
    <w:rPr>
      <w:rFonts w:eastAsiaTheme="minorEastAsia" w:cs="Times New Roman"/>
    </w:rPr>
  </w:style>
  <w:style w:type="paragraph" w:customStyle="1" w:styleId="recepient">
    <w:name w:val="recepient"/>
    <w:basedOn w:val="a"/>
    <w:rsid w:val="008B364D"/>
    <w:pPr>
      <w:ind w:left="5103"/>
    </w:pPr>
    <w:rPr>
      <w:rFonts w:eastAsiaTheme="minorEastAsia" w:cs="Times New Roman"/>
    </w:rPr>
  </w:style>
  <w:style w:type="paragraph" w:customStyle="1" w:styleId="doklad">
    <w:name w:val="doklad"/>
    <w:basedOn w:val="a"/>
    <w:rsid w:val="008B364D"/>
    <w:pPr>
      <w:ind w:left="2835"/>
    </w:pPr>
    <w:rPr>
      <w:rFonts w:eastAsiaTheme="minorEastAsia" w:cs="Times New Roman"/>
    </w:rPr>
  </w:style>
  <w:style w:type="paragraph" w:customStyle="1" w:styleId="onpaper">
    <w:name w:val="onpaper"/>
    <w:basedOn w:val="a"/>
    <w:rsid w:val="008B364D"/>
    <w:pPr>
      <w:ind w:firstLine="567"/>
      <w:jc w:val="both"/>
    </w:pPr>
    <w:rPr>
      <w:rFonts w:eastAsiaTheme="minorEastAsia" w:cs="Times New Roman"/>
      <w:i/>
      <w:iCs/>
      <w:sz w:val="20"/>
      <w:szCs w:val="20"/>
    </w:rPr>
  </w:style>
  <w:style w:type="paragraph" w:customStyle="1" w:styleId="formula">
    <w:name w:val="formula"/>
    <w:basedOn w:val="a"/>
    <w:rsid w:val="008B364D"/>
    <w:pPr>
      <w:jc w:val="center"/>
    </w:pPr>
    <w:rPr>
      <w:rFonts w:eastAsiaTheme="minorEastAsia" w:cs="Times New Roman"/>
    </w:rPr>
  </w:style>
  <w:style w:type="paragraph" w:customStyle="1" w:styleId="tableblank">
    <w:name w:val="tableblank"/>
    <w:basedOn w:val="a"/>
    <w:rsid w:val="008B364D"/>
    <w:rPr>
      <w:rFonts w:eastAsiaTheme="minorEastAsia" w:cs="Times New Roman"/>
    </w:rPr>
  </w:style>
  <w:style w:type="paragraph" w:customStyle="1" w:styleId="table9">
    <w:name w:val="table9"/>
    <w:basedOn w:val="a"/>
    <w:rsid w:val="008B364D"/>
    <w:rPr>
      <w:rFonts w:eastAsiaTheme="minorEastAsia" w:cs="Times New Roman"/>
      <w:sz w:val="18"/>
      <w:szCs w:val="18"/>
    </w:rPr>
  </w:style>
  <w:style w:type="paragraph" w:customStyle="1" w:styleId="table8">
    <w:name w:val="table8"/>
    <w:basedOn w:val="a"/>
    <w:rsid w:val="008B364D"/>
    <w:rPr>
      <w:rFonts w:eastAsiaTheme="minorEastAsia" w:cs="Times New Roman"/>
      <w:sz w:val="16"/>
      <w:szCs w:val="16"/>
    </w:rPr>
  </w:style>
  <w:style w:type="paragraph" w:customStyle="1" w:styleId="table7">
    <w:name w:val="table7"/>
    <w:basedOn w:val="a"/>
    <w:rsid w:val="008B364D"/>
    <w:rPr>
      <w:rFonts w:eastAsiaTheme="minorEastAsia" w:cs="Times New Roman"/>
      <w:sz w:val="14"/>
      <w:szCs w:val="14"/>
    </w:rPr>
  </w:style>
  <w:style w:type="paragraph" w:customStyle="1" w:styleId="begform">
    <w:name w:val="begform"/>
    <w:basedOn w:val="a"/>
    <w:rsid w:val="008B364D"/>
    <w:pPr>
      <w:ind w:firstLine="567"/>
      <w:jc w:val="both"/>
    </w:pPr>
    <w:rPr>
      <w:rFonts w:eastAsiaTheme="minorEastAsia" w:cs="Times New Roman"/>
    </w:rPr>
  </w:style>
  <w:style w:type="paragraph" w:customStyle="1" w:styleId="endform">
    <w:name w:val="endform"/>
    <w:basedOn w:val="a"/>
    <w:rsid w:val="008B364D"/>
    <w:pPr>
      <w:ind w:firstLine="567"/>
      <w:jc w:val="both"/>
    </w:pPr>
    <w:rPr>
      <w:rFonts w:eastAsiaTheme="minorEastAsia" w:cs="Times New Roman"/>
    </w:rPr>
  </w:style>
  <w:style w:type="paragraph" w:customStyle="1" w:styleId="dopinfo">
    <w:name w:val="dopinfo"/>
    <w:basedOn w:val="a"/>
    <w:rsid w:val="008B364D"/>
    <w:pPr>
      <w:spacing w:before="100" w:beforeAutospacing="1" w:after="100" w:afterAutospacing="1"/>
    </w:pPr>
    <w:rPr>
      <w:rFonts w:eastAsiaTheme="minorEastAsia" w:cs="Times New Roman"/>
    </w:rPr>
  </w:style>
  <w:style w:type="character" w:customStyle="1" w:styleId="name">
    <w:name w:val="name"/>
    <w:basedOn w:val="a0"/>
    <w:rsid w:val="008B364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B364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B364D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8B364D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8B364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B364D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8B364D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8B364D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8B364D"/>
    <w:rPr>
      <w:rFonts w:ascii="Symbol" w:hAnsi="Symbol" w:hint="default"/>
    </w:rPr>
  </w:style>
  <w:style w:type="character" w:customStyle="1" w:styleId="onewind3">
    <w:name w:val="onewind3"/>
    <w:basedOn w:val="a0"/>
    <w:rsid w:val="008B364D"/>
    <w:rPr>
      <w:rFonts w:ascii="Wingdings 3" w:hAnsi="Wingdings 3" w:hint="default"/>
    </w:rPr>
  </w:style>
  <w:style w:type="character" w:customStyle="1" w:styleId="onewind2">
    <w:name w:val="onewind2"/>
    <w:basedOn w:val="a0"/>
    <w:rsid w:val="008B364D"/>
    <w:rPr>
      <w:rFonts w:ascii="Wingdings 2" w:hAnsi="Wingdings 2" w:hint="default"/>
    </w:rPr>
  </w:style>
  <w:style w:type="character" w:customStyle="1" w:styleId="onewind">
    <w:name w:val="onewind"/>
    <w:basedOn w:val="a0"/>
    <w:rsid w:val="008B364D"/>
    <w:rPr>
      <w:rFonts w:ascii="Wingdings" w:hAnsi="Wingdings" w:hint="default"/>
    </w:rPr>
  </w:style>
  <w:style w:type="character" w:customStyle="1" w:styleId="rednoun">
    <w:name w:val="rednoun"/>
    <w:basedOn w:val="a0"/>
    <w:rsid w:val="008B364D"/>
  </w:style>
  <w:style w:type="character" w:customStyle="1" w:styleId="post">
    <w:name w:val="post"/>
    <w:basedOn w:val="a0"/>
    <w:rsid w:val="008B364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B364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8B364D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8B364D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8B364D"/>
    <w:rPr>
      <w:rFonts w:ascii="Arial" w:hAnsi="Arial" w:cs="Arial" w:hint="default"/>
    </w:rPr>
  </w:style>
  <w:style w:type="table" w:customStyle="1" w:styleId="tablencpi">
    <w:name w:val="tablencpi"/>
    <w:basedOn w:val="a1"/>
    <w:rsid w:val="008B364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B36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B364D"/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B3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B364D"/>
    <w:rPr>
      <w:rFonts w:ascii="Times New Roman" w:hAnsi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semiHidden/>
    <w:unhideWhenUsed/>
    <w:rsid w:val="008B364D"/>
  </w:style>
  <w:style w:type="table" w:styleId="aa">
    <w:name w:val="Table Grid"/>
    <w:basedOn w:val="a1"/>
    <w:uiPriority w:val="59"/>
    <w:rsid w:val="008B364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327B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27B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3330</Words>
  <Characters>18986</Characters>
  <Application>Microsoft Office Word</Application>
  <DocSecurity>0</DocSecurity>
  <Lines>158</Lines>
  <Paragraphs>44</Paragraphs>
  <ScaleCrop>false</ScaleCrop>
  <Company>Microsoft</Company>
  <LinksUpToDate>false</LinksUpToDate>
  <CharactersWithSpaces>22272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generalova_oi</dc:creator>
  <cp:keywords/>
  <dc:description/>
  <cp:lastModifiedBy>generalova_oi</cp:lastModifiedBy>
  <cp:revision>2</cp:revision>
  <dcterms:created xsi:type="dcterms:W3CDTF">2019-04-09T13:03:00Z</dcterms:created>
  <dcterms:modified xsi:type="dcterms:W3CDTF">2019-04-11T13:58:00Z</dcterms:modified>
</cp:coreProperties>
</file>